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1A9" w:rsidRDefault="006A401E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ПОЯСНИТЕЛЬНАЯ ЗАПИСКА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по иностранному (английскому) языку для 2 класса начального общего образования составлена на основе Федерального государственного образовательного стандарта начального общего образования,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языку.</w:t>
      </w:r>
    </w:p>
    <w:p w:rsidR="00B401A9" w:rsidRDefault="00B401A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1A9" w:rsidRDefault="006A401E">
      <w:pPr>
        <w:shd w:val="clear" w:color="auto" w:fill="FFFFFF"/>
        <w:spacing w:before="240" w:after="12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ЦЕЛИ ИЗУЧЕНИЯ УЧЕБНОГО ПРЕДМЕТА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«Иностранный (английский) язык»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Цели обучения иностранному языку можно условно разделить на образовательные, развивающие, воспитывающие.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Образовательные цели учебного предмета «Иностранный (английский) язык» в начальной школе включают:</w:t>
      </w:r>
    </w:p>
    <w:p w:rsidR="00B401A9" w:rsidRDefault="006A401E">
      <w:pPr>
        <w:numPr>
          <w:ilvl w:val="0"/>
          <w:numId w:val="5"/>
        </w:numPr>
        <w:shd w:val="clear" w:color="auto" w:fill="FFFFFF"/>
        <w:spacing w:before="280"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младшего школьника;</w:t>
      </w:r>
    </w:p>
    <w:p w:rsidR="00B401A9" w:rsidRDefault="006A401E">
      <w:pPr>
        <w:numPr>
          <w:ilvl w:val="0"/>
          <w:numId w:val="5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 расширение лингвистического кругозора обучающихся 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 w:rsidR="00B401A9" w:rsidRDefault="006A401E">
      <w:pPr>
        <w:numPr>
          <w:ilvl w:val="0"/>
          <w:numId w:val="5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B401A9" w:rsidRDefault="006A401E">
      <w:pPr>
        <w:numPr>
          <w:ilvl w:val="0"/>
          <w:numId w:val="5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для решения учебных задач интеллектуальных операций (сравнение, анализ, обобщение и др. );</w:t>
      </w:r>
    </w:p>
    <w:p w:rsidR="00B401A9" w:rsidRDefault="006A401E">
      <w:pPr>
        <w:numPr>
          <w:ilvl w:val="0"/>
          <w:numId w:val="5"/>
        </w:numPr>
        <w:shd w:val="clear" w:color="auto" w:fill="FFFFFF"/>
        <w:spacing w:after="28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Развивающие цели учебного предмета «Иностранный (английский) язык» в начальной школе включают:</w:t>
      </w:r>
    </w:p>
    <w:p w:rsidR="00B401A9" w:rsidRDefault="006A401E">
      <w:pPr>
        <w:numPr>
          <w:ilvl w:val="0"/>
          <w:numId w:val="8"/>
        </w:numPr>
        <w:shd w:val="clear" w:color="auto" w:fill="FFFFFF"/>
        <w:spacing w:before="280"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осознание младшими школьниками роли языков как средства межличностного  и  межкультурного  взаимодействия в условиях поликультурного, многоязычного мира и инструмента познания мира и культуры других народов;</w:t>
      </w:r>
    </w:p>
    <w:p w:rsidR="00B401A9" w:rsidRDefault="006A401E">
      <w:pPr>
        <w:numPr>
          <w:ilvl w:val="0"/>
          <w:numId w:val="8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становление коммуникативной культуры обучающихся и их общего речевого развития;</w:t>
      </w:r>
    </w:p>
    <w:p w:rsidR="00B401A9" w:rsidRDefault="006A401E">
      <w:pPr>
        <w:numPr>
          <w:ilvl w:val="0"/>
          <w:numId w:val="8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B401A9" w:rsidRDefault="006A401E">
      <w:pPr>
        <w:numPr>
          <w:ilvl w:val="0"/>
          <w:numId w:val="8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 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 ошибки, корректировка деятельности;</w:t>
      </w:r>
    </w:p>
    <w:p w:rsidR="00B401A9" w:rsidRDefault="006A401E">
      <w:pPr>
        <w:numPr>
          <w:ilvl w:val="0"/>
          <w:numId w:val="8"/>
        </w:numPr>
        <w:shd w:val="clear" w:color="auto" w:fill="FFFFFF"/>
        <w:spacing w:after="28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 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Вклад предмета «Иностранный (английский) язык» в реализацию воспитательных целей обеспечивает:</w:t>
      </w:r>
    </w:p>
    <w:p w:rsidR="00B401A9" w:rsidRDefault="006A401E">
      <w:pPr>
        <w:numPr>
          <w:ilvl w:val="0"/>
          <w:numId w:val="11"/>
        </w:numPr>
        <w:shd w:val="clear" w:color="auto" w:fill="FFFFFF"/>
        <w:spacing w:before="280"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B401A9" w:rsidRDefault="006A401E">
      <w:pPr>
        <w:numPr>
          <w:ilvl w:val="0"/>
          <w:numId w:val="11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B401A9" w:rsidRDefault="006A401E">
      <w:pPr>
        <w:numPr>
          <w:ilvl w:val="0"/>
          <w:numId w:val="11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народа;</w:t>
      </w:r>
    </w:p>
    <w:p w:rsidR="00B401A9" w:rsidRDefault="006A401E">
      <w:pPr>
        <w:numPr>
          <w:ilvl w:val="0"/>
          <w:numId w:val="11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эмоционального и познавательного интереса к художественной культуре других народов;</w:t>
      </w:r>
    </w:p>
    <w:p w:rsidR="00B401A9" w:rsidRDefault="006A401E">
      <w:pPr>
        <w:numPr>
          <w:ilvl w:val="0"/>
          <w:numId w:val="11"/>
        </w:numPr>
        <w:shd w:val="clear" w:color="auto" w:fill="FFFFFF"/>
        <w:spacing w:after="28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B401A9" w:rsidRDefault="006A401E">
      <w:pPr>
        <w:shd w:val="clear" w:color="auto" w:fill="FFFFFF"/>
        <w:spacing w:before="240" w:after="12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МЕСТО УЧЕБНОГО ПРЕДМЕТА «ИНОСТРАННЫЙ (АНГЛИЙСКИЙ) ЯЗЫК» В УЧЕБНОМ ПЛАНЕ</w:t>
      </w:r>
    </w:p>
    <w:p w:rsidR="00B401A9" w:rsidRDefault="006A401E">
      <w:pPr>
        <w:shd w:val="clear" w:color="auto" w:fill="FFFFFF"/>
        <w:spacing w:after="16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предмет «Иностранный (английский) язык» входит в число обязательных предметов, изучаемых на всех уровнях общего среднего образования: со 2 по 11 класс.  На изучение иностранного языка  во  2 классе отведено 68 часов, 2 часа в неделю..</w:t>
      </w:r>
    </w:p>
    <w:p w:rsidR="00B401A9" w:rsidRDefault="00B401A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B401A9" w:rsidRDefault="006A4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УМК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УЧЕБНОГО ПРЕДМЕТА «ИНОСТРАННЫЙ (АНГЛИЙСКИЙ) ЯЗЫК» ДЛЯ ПЕДАГОГА -</w:t>
      </w:r>
    </w:p>
    <w:p w:rsidR="00B401A9" w:rsidRDefault="006A4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Учебник «Английский в фокусе 2 класс» Быкова Н.И., Дули Д., Поспелова М.Д. и др.</w:t>
      </w:r>
    </w:p>
    <w:p w:rsidR="00B401A9" w:rsidRDefault="00B401A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</w:p>
    <w:p w:rsidR="00B401A9" w:rsidRDefault="006A4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УМК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УЧЕБНОГО ПРЕДМЕТА «ИНОСТРАННЫЙ (АНГЛИЙСКИЙ) ЯЗЫК» ДЛЯ ОБУЧАЮЩИХСЯ -</w:t>
      </w:r>
    </w:p>
    <w:p w:rsidR="00B401A9" w:rsidRDefault="006A4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Учебник «Английский в фокусе 2 класс» Быкова Н.И., Дули Д., Поспелова М.Д. и др.</w:t>
      </w:r>
    </w:p>
    <w:p w:rsidR="00B401A9" w:rsidRDefault="00B401A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1A9" w:rsidRDefault="00B401A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01A9" w:rsidRDefault="006A401E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СОДЕРЖАНИЕ УЧЕБНОГО ПРЕДМЕТА 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Тематическое содержание речи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Мир моего «я». </w:t>
      </w:r>
      <w:r>
        <w:rPr>
          <w:rFonts w:ascii="Times New Roman" w:eastAsia="Times New Roman" w:hAnsi="Times New Roman" w:cs="Times New Roman"/>
          <w:sz w:val="24"/>
          <w:szCs w:val="24"/>
        </w:rPr>
        <w:t>Приветствие. Знакомство. Моя семья. Мой день рождения. Моя любимая еда.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Мир моих увлечений. </w:t>
      </w:r>
      <w:r>
        <w:rPr>
          <w:rFonts w:ascii="Times New Roman" w:eastAsia="Times New Roman" w:hAnsi="Times New Roman" w:cs="Times New Roman"/>
          <w:sz w:val="24"/>
          <w:szCs w:val="24"/>
        </w:rPr>
        <w:t>Любимый цвет, игрушка. Любимые занятия. Мой питомец. Выходной день.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Мир вокруг меня. </w:t>
      </w:r>
      <w:r>
        <w:rPr>
          <w:rFonts w:ascii="Times New Roman" w:eastAsia="Times New Roman" w:hAnsi="Times New Roman" w:cs="Times New Roman"/>
          <w:sz w:val="24"/>
          <w:szCs w:val="24"/>
        </w:rPr>
        <w:t>Моя школа. Мои друзья. Моя малая родина (город, село).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Родная страна и страны изучаемого языка. </w:t>
      </w:r>
      <w:r>
        <w:rPr>
          <w:rFonts w:ascii="Times New Roman" w:eastAsia="Times New Roman" w:hAnsi="Times New Roman" w:cs="Times New Roman"/>
          <w:sz w:val="24"/>
          <w:szCs w:val="24"/>
        </w:rPr>
        <w:t>Названия родной страны и страны/стран изучаемого языка; их столиц.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B401A9" w:rsidRDefault="006A401E">
      <w:pPr>
        <w:shd w:val="clear" w:color="auto" w:fill="FFFFFF"/>
        <w:spacing w:before="240" w:after="12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КОММУНИКАТИВНЫЕ УМЕНИЯ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Говорение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Коммуникативные умения 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диалогической речи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Ведение с опорой на речевые ситуации, ключевые слова и/ или иллюстрации с соблюдением норм речевого этикета, принятых в стране/странах изучаемого языка:</w:t>
      </w:r>
    </w:p>
    <w:p w:rsidR="00B401A9" w:rsidRDefault="006A401E">
      <w:pPr>
        <w:numPr>
          <w:ilvl w:val="0"/>
          <w:numId w:val="14"/>
        </w:numPr>
        <w:shd w:val="clear" w:color="auto" w:fill="FFFFFF"/>
        <w:spacing w:before="280" w:after="28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диалога этикетного характера: приветствие, начало и завершение разговора,  знакомство  с  собеседником;  поздравление с праздником; выражение благодарности за поздравление; извинение;</w:t>
      </w:r>
    </w:p>
    <w:p w:rsidR="00B401A9" w:rsidRDefault="006A401E">
      <w:pPr>
        <w:numPr>
          <w:ilvl w:val="0"/>
          <w:numId w:val="16"/>
        </w:numPr>
        <w:shd w:val="clear" w:color="auto" w:fill="FFFFFF"/>
        <w:spacing w:before="280" w:after="28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Коммуникативные умения  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монологической  речи: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Аудирование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Понимание на слух речи учителя и одноклассников и вербальная/невербальная реакция на услышанное (при непосредственном общении.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  запрашиваемой  информации (при опосредованном общении).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Аудирование с пониманием запрашиваемой информации предполагает выделение  из  воспринимаемого  на  слух  текста и понимание информации фактического характера (например, имя, возраст, любимое занятие, цвет и т. д.) с опорой на иллюстрации и с использованием языковой догадки.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Смысловое чтение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Тексты для чтения вслух: диалог, рассказ, сказка.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Чтение про себя учебных текстов, построенных на изученном языковом материале,  с  различной  глубиной  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Тексты для чтения про себя: диалог, рассказ, сказка, электронное сообщение личного характера.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Письмо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Овладение техникой письма (полупечатное написание букв, буквосочетаний, слов).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 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Написание с  опорой  на  образец  коротких  поздравлений с праздниками (с днём рождения, Новым годом).</w:t>
      </w:r>
    </w:p>
    <w:p w:rsidR="00B401A9" w:rsidRDefault="006A401E">
      <w:pPr>
        <w:shd w:val="clear" w:color="auto" w:fill="FFFFFF"/>
        <w:spacing w:before="240" w:after="12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ЯЗЫКОВЫЕ ЗНАНИЯ И НАВЫКИ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Фонетическая сторона речи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Буквы английского алфавита. Корректное называние букв английского алфавита.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“r” (there is/there).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Различение на слух и адекватное, без ошибок, ведущих к сбою в коммуникации, произнесение слов с соблюдением правильного ударения и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фраз/предложений </w:t>
      </w:r>
      <w:r>
        <w:rPr>
          <w:rFonts w:ascii="Times New Roman" w:eastAsia="Times New Roman" w:hAnsi="Times New Roman" w:cs="Times New Roman"/>
          <w:sz w:val="24"/>
          <w:szCs w:val="24"/>
        </w:rPr>
        <w:t>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Чтение новых слов согласно основным правилам чтения английского языка.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Графика, орфография и пунктуация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I’m, isn’t; don’t, doesn’t; can’t), существительных в притяжательном падеже (Ann’s).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Лексическая сторона речи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Распознавание в устной и письменной речи интернациональных слов (doctor, film) с помощью языковой догадки.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 Нераспространённые и распространённые простые предложения.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Предложения с начальным It (It’s a red ball.).</w:t>
      </w:r>
    </w:p>
    <w:p w:rsidR="00B401A9" w:rsidRPr="006A401E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6A40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40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начальным</w:t>
      </w:r>
      <w:r w:rsidRPr="006A40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There + to be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40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Present Simple Tense (There is a cat in the room. Is there a cat in the room? — Yes, there is./No, there isn’t. There are four pens on the table. Are there four pens on the table? — Yes, there are./No, there aren’t. How many pens are there on the table? — There are four pens.).</w:t>
      </w:r>
    </w:p>
    <w:p w:rsidR="00B401A9" w:rsidRPr="006A401E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6A40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40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простым</w:t>
      </w:r>
      <w:r w:rsidRPr="006A40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глагольным</w:t>
      </w:r>
      <w:r w:rsidRPr="006A40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сказуемым</w:t>
      </w:r>
      <w:r w:rsidRPr="006A40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(They live in the country.), </w:t>
      </w:r>
      <w:r>
        <w:rPr>
          <w:rFonts w:ascii="Times New Roman" w:eastAsia="Times New Roman" w:hAnsi="Times New Roman" w:cs="Times New Roman"/>
          <w:sz w:val="24"/>
          <w:szCs w:val="24"/>
        </w:rPr>
        <w:t>составным</w:t>
      </w:r>
      <w:r w:rsidRPr="006A40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именным</w:t>
      </w:r>
      <w:r w:rsidRPr="006A40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сказуемым</w:t>
      </w:r>
      <w:r w:rsidRPr="006A40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(The box is small.)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40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составным</w:t>
      </w:r>
      <w:r w:rsidRPr="006A40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глагольным</w:t>
      </w:r>
      <w:r w:rsidRPr="006A40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сказуемым</w:t>
      </w:r>
      <w:r w:rsidRPr="006A40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(I like to play with my cat. She can play the piano.).</w:t>
      </w:r>
    </w:p>
    <w:p w:rsidR="00B401A9" w:rsidRPr="006A401E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6A40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40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глаголом</w:t>
      </w:r>
      <w:r w:rsidRPr="006A401E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связкой</w:t>
      </w:r>
      <w:r w:rsidRPr="006A40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be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40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Present Simple Tense (My father is a doctor. Is it a red ball? — Yes, it is./No, it isn’t. ).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Предложения с краткими глагольными формами (She can’t swim. I don’t like porridge.).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Побудительные предложения в утвердительной форме (Come in, please.).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Глаголы в Present Simple Tense в повествовательных (утвердительных и отрицательных) и вопросительных (общий и специальный вопросы) предложениях.</w:t>
      </w:r>
    </w:p>
    <w:p w:rsidR="00B401A9" w:rsidRPr="006A401E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Глагольная</w:t>
      </w:r>
      <w:r w:rsidRPr="006A40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конструкция</w:t>
      </w:r>
      <w:r w:rsidRPr="006A40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have got (I’ve got a cat. He’s/She’s got a cat. Have you got a cat? — Yes, I have./No, I haven’t. What have you got?).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Модальный глагол can: для выражения умения (I can play tennis.) и отсутствия умения (I can’t play chess.); для получения разрешения (Can I go out?).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Определённый, неопределённый и нулевой артикли c именами существительными (наиболее распространённые случаи).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Существительные во множественном числе, образованные по правилу и исключения (a book — books; a man — men).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Личные</w:t>
      </w:r>
      <w:r w:rsidRPr="006A40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местоимения</w:t>
      </w:r>
      <w:r w:rsidRPr="006A40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(I, you, he/she/it, we, they). </w:t>
      </w:r>
      <w:r>
        <w:rPr>
          <w:rFonts w:ascii="Times New Roman" w:eastAsia="Times New Roman" w:hAnsi="Times New Roman" w:cs="Times New Roman"/>
          <w:sz w:val="24"/>
          <w:szCs w:val="24"/>
        </w:rPr>
        <w:t>Притяжательные</w:t>
      </w:r>
      <w:r w:rsidRPr="006A40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местоимения</w:t>
      </w:r>
      <w:r w:rsidRPr="006A40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(my, your, his/her/its, our, their). </w:t>
      </w:r>
      <w:r>
        <w:rPr>
          <w:rFonts w:ascii="Times New Roman" w:eastAsia="Times New Roman" w:hAnsi="Times New Roman" w:cs="Times New Roman"/>
          <w:sz w:val="24"/>
          <w:szCs w:val="24"/>
        </w:rPr>
        <w:t>Указательные местоимения (this — these).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Количественные числительные (1–12).</w:t>
      </w:r>
    </w:p>
    <w:p w:rsidR="00B401A9" w:rsidRPr="006A401E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Вопросительные слова (who, what, how, where, how many). Предлоги</w:t>
      </w:r>
      <w:r w:rsidRPr="006A40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6A40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(in, on, near, under).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Союзы and и but (c однородными членами).</w:t>
      </w:r>
    </w:p>
    <w:p w:rsidR="00B401A9" w:rsidRDefault="006A401E">
      <w:pPr>
        <w:shd w:val="clear" w:color="auto" w:fill="FFFFFF"/>
        <w:spacing w:before="240" w:after="12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СОЦИОКУЛЬТУРНЫЕ ЗНАНИЯ И УМЕНИЯ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Знание названий родной страны и страны/стран изучаемого языка и их столиц.</w:t>
      </w:r>
    </w:p>
    <w:p w:rsidR="00B401A9" w:rsidRDefault="006A401E">
      <w:pPr>
        <w:shd w:val="clear" w:color="auto" w:fill="FFFFFF"/>
        <w:spacing w:before="240" w:after="12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КОМПЕНСАТОРНЫЕ УМЕНИЯ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B401A9" w:rsidRDefault="006A401E">
      <w:pPr>
        <w:shd w:val="clear" w:color="auto" w:fill="FFFFFF"/>
        <w:spacing w:after="16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B401A9" w:rsidRDefault="00B401A9">
      <w:pPr>
        <w:shd w:val="clear" w:color="auto" w:fill="FFFFFF"/>
        <w:spacing w:after="16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1A9" w:rsidRDefault="006A401E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ПЛАНИРУЕМЫЕ ОБРАЗОВАТЕЛЬНЫЕ РЕЗУЛЬТАТЫ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результате изучения английского языка во 2 классе  у обучающегося будут сформированы личностные, метапредметные и предметные результаты, обеспечивающие выполнение ФГОС НОО и его успешное дальнейшее образование.</w:t>
      </w:r>
    </w:p>
    <w:p w:rsidR="00B401A9" w:rsidRDefault="006A401E">
      <w:pPr>
        <w:shd w:val="clear" w:color="auto" w:fill="FFFFFF"/>
        <w:spacing w:before="240" w:after="12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ЛИЧНОСТНЫЕ РЕЗУЛЬТАТЫ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Личностные результаты освоения программы достигаются в единстве учебной и воспитательной деятельности.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Личностные результаты освоения программы должны отражать 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Гражданско-патриотического воспитания:</w:t>
      </w:r>
    </w:p>
    <w:p w:rsidR="00B401A9" w:rsidRDefault="006A401E">
      <w:pPr>
        <w:numPr>
          <w:ilvl w:val="0"/>
          <w:numId w:val="28"/>
        </w:numPr>
        <w:shd w:val="clear" w:color="auto" w:fill="FFFFFF"/>
        <w:spacing w:before="280"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становление ценностного отношения к своей Родине — России;</w:t>
      </w:r>
    </w:p>
    <w:p w:rsidR="00B401A9" w:rsidRDefault="006A401E">
      <w:pPr>
        <w:numPr>
          <w:ilvl w:val="0"/>
          <w:numId w:val="28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осознание своей этнокультурной и российской гражданской идентичности;</w:t>
      </w:r>
    </w:p>
    <w:p w:rsidR="00B401A9" w:rsidRDefault="006A401E">
      <w:pPr>
        <w:numPr>
          <w:ilvl w:val="0"/>
          <w:numId w:val="28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сопричастность к прошлому, настоящему и будущему своей страны и родного края;</w:t>
      </w:r>
    </w:p>
    <w:p w:rsidR="00B401A9" w:rsidRDefault="006A401E">
      <w:pPr>
        <w:numPr>
          <w:ilvl w:val="0"/>
          <w:numId w:val="28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уважение к своему и другим народам;</w:t>
      </w:r>
    </w:p>
    <w:p w:rsidR="00B401A9" w:rsidRDefault="006A401E">
      <w:pPr>
        <w:numPr>
          <w:ilvl w:val="0"/>
          <w:numId w:val="28"/>
        </w:numPr>
        <w:shd w:val="clear" w:color="auto" w:fill="FFFFFF"/>
        <w:spacing w:after="28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Духовно-нравственного воспитания:</w:t>
      </w:r>
    </w:p>
    <w:p w:rsidR="00B401A9" w:rsidRDefault="006A401E">
      <w:pPr>
        <w:numPr>
          <w:ilvl w:val="0"/>
          <w:numId w:val="30"/>
        </w:numPr>
        <w:shd w:val="clear" w:color="auto" w:fill="FFFFFF"/>
        <w:spacing w:before="280"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признание индивидуальности каждого человека;</w:t>
      </w:r>
    </w:p>
    <w:p w:rsidR="00B401A9" w:rsidRDefault="006A401E">
      <w:pPr>
        <w:numPr>
          <w:ilvl w:val="0"/>
          <w:numId w:val="30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проявление сопереживания, уважения и доброжелательности;</w:t>
      </w:r>
    </w:p>
    <w:p w:rsidR="00B401A9" w:rsidRDefault="006A401E">
      <w:pPr>
        <w:numPr>
          <w:ilvl w:val="0"/>
          <w:numId w:val="30"/>
        </w:numPr>
        <w:shd w:val="clear" w:color="auto" w:fill="FFFFFF"/>
        <w:spacing w:after="28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людям.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Эстетического воспитания:</w:t>
      </w:r>
    </w:p>
    <w:p w:rsidR="00B401A9" w:rsidRDefault="006A401E">
      <w:pPr>
        <w:numPr>
          <w:ilvl w:val="0"/>
          <w:numId w:val="32"/>
        </w:numPr>
        <w:shd w:val="clear" w:color="auto" w:fill="FFFFFF"/>
        <w:spacing w:before="280"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401A9" w:rsidRDefault="006A401E">
      <w:pPr>
        <w:numPr>
          <w:ilvl w:val="0"/>
          <w:numId w:val="32"/>
        </w:numPr>
        <w:shd w:val="clear" w:color="auto" w:fill="FFFFFF"/>
        <w:spacing w:after="28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 стремление к самовыражению в разных видах художественной деятельности.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B401A9" w:rsidRDefault="006A401E">
      <w:pPr>
        <w:numPr>
          <w:ilvl w:val="0"/>
          <w:numId w:val="33"/>
        </w:numPr>
        <w:shd w:val="clear" w:color="auto" w:fill="FFFFFF"/>
        <w:spacing w:before="280"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 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B401A9" w:rsidRDefault="006A401E">
      <w:pPr>
        <w:numPr>
          <w:ilvl w:val="0"/>
          <w:numId w:val="33"/>
        </w:numPr>
        <w:shd w:val="clear" w:color="auto" w:fill="FFFFFF"/>
        <w:spacing w:after="28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 бережное отношение к физическому и психическому здоровью.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Трудового воспитания:</w:t>
      </w:r>
    </w:p>
    <w:p w:rsidR="00B401A9" w:rsidRDefault="006A401E">
      <w:pPr>
        <w:numPr>
          <w:ilvl w:val="0"/>
          <w:numId w:val="34"/>
        </w:numPr>
        <w:shd w:val="clear" w:color="auto" w:fill="FFFFFF"/>
        <w:spacing w:before="280" w:after="28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 труда, навыки участия в различных видах трудовой деятельности, интерес к различным профессиям.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Экологического воспитания:</w:t>
      </w:r>
    </w:p>
    <w:p w:rsidR="00B401A9" w:rsidRDefault="006A401E">
      <w:pPr>
        <w:numPr>
          <w:ilvl w:val="0"/>
          <w:numId w:val="22"/>
        </w:numPr>
        <w:shd w:val="clear" w:color="auto" w:fill="FFFFFF"/>
        <w:spacing w:before="280"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бережное отношение к природе;</w:t>
      </w:r>
    </w:p>
    <w:p w:rsidR="00B401A9" w:rsidRDefault="006A401E">
      <w:pPr>
        <w:numPr>
          <w:ilvl w:val="0"/>
          <w:numId w:val="22"/>
        </w:numPr>
        <w:shd w:val="clear" w:color="auto" w:fill="FFFFFF"/>
        <w:spacing w:after="28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 неприятие действий, приносящих ей вред.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Ценности научного познания:</w:t>
      </w:r>
    </w:p>
    <w:p w:rsidR="00B401A9" w:rsidRDefault="006A401E">
      <w:pPr>
        <w:numPr>
          <w:ilvl w:val="0"/>
          <w:numId w:val="23"/>
        </w:numPr>
        <w:shd w:val="clear" w:color="auto" w:fill="FFFFFF"/>
        <w:spacing w:before="280"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 первоначальные представления о научной картине мира;</w:t>
      </w:r>
    </w:p>
    <w:p w:rsidR="00B401A9" w:rsidRDefault="006A401E">
      <w:pPr>
        <w:numPr>
          <w:ilvl w:val="0"/>
          <w:numId w:val="23"/>
        </w:numPr>
        <w:shd w:val="clear" w:color="auto" w:fill="FFFFFF"/>
        <w:spacing w:after="28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</w:p>
    <w:p w:rsidR="00B401A9" w:rsidRDefault="006A401E">
      <w:pPr>
        <w:shd w:val="clear" w:color="auto" w:fill="FFFFFF"/>
        <w:spacing w:before="240" w:after="12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МЕТАПРЕДМЕТНЫЕ РЕЗУЛЬТАТЫ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Метапредметные результаты освоения программы  должны отражать:</w:t>
      </w:r>
    </w:p>
    <w:p w:rsidR="00B401A9" w:rsidRDefault="006A401E">
      <w:pPr>
        <w:shd w:val="clear" w:color="auto" w:fill="FFFFFF"/>
        <w:spacing w:before="240"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Овладение универсальными учебными познавательными действиями: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1)   базовые логические действия:</w:t>
      </w:r>
    </w:p>
    <w:p w:rsidR="00B401A9" w:rsidRDefault="006A401E">
      <w:pPr>
        <w:numPr>
          <w:ilvl w:val="0"/>
          <w:numId w:val="24"/>
        </w:numPr>
        <w:shd w:val="clear" w:color="auto" w:fill="FFFFFF"/>
        <w:spacing w:before="280"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B401A9" w:rsidRDefault="006A401E">
      <w:pPr>
        <w:numPr>
          <w:ilvl w:val="0"/>
          <w:numId w:val="24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объединять части объекта (объекты) по определённому признаку;</w:t>
      </w:r>
    </w:p>
    <w:p w:rsidR="00B401A9" w:rsidRDefault="006A401E">
      <w:pPr>
        <w:numPr>
          <w:ilvl w:val="0"/>
          <w:numId w:val="24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определять существенный признак для классификации, классифицировать предложенные объекты;</w:t>
      </w:r>
    </w:p>
    <w:p w:rsidR="00B401A9" w:rsidRDefault="006A401E">
      <w:pPr>
        <w:numPr>
          <w:ilvl w:val="0"/>
          <w:numId w:val="24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 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B401A9" w:rsidRDefault="006A401E">
      <w:pPr>
        <w:numPr>
          <w:ilvl w:val="0"/>
          <w:numId w:val="24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B401A9" w:rsidRDefault="006A401E">
      <w:pPr>
        <w:numPr>
          <w:ilvl w:val="0"/>
          <w:numId w:val="24"/>
        </w:numPr>
        <w:shd w:val="clear" w:color="auto" w:fill="FFFFFF"/>
        <w:spacing w:after="28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2)   базовые исследовательские действия:</w:t>
      </w:r>
    </w:p>
    <w:p w:rsidR="00B401A9" w:rsidRDefault="006A401E">
      <w:pPr>
        <w:numPr>
          <w:ilvl w:val="0"/>
          <w:numId w:val="25"/>
        </w:numPr>
        <w:shd w:val="clear" w:color="auto" w:fill="FFFFFF"/>
        <w:spacing w:before="280"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B401A9" w:rsidRDefault="006A401E">
      <w:pPr>
        <w:numPr>
          <w:ilvl w:val="0"/>
          <w:numId w:val="25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:rsidR="00B401A9" w:rsidRDefault="006A401E">
      <w:pPr>
        <w:numPr>
          <w:ilvl w:val="0"/>
          <w:numId w:val="25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B401A9" w:rsidRDefault="006A401E">
      <w:pPr>
        <w:numPr>
          <w:ilvl w:val="0"/>
          <w:numId w:val="25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по предложенному плану опыт, несложное исследование по  установлению  особенностей  объекта  изучения и связей между объектами (часть целое,  причина  следствие);</w:t>
      </w:r>
    </w:p>
    <w:p w:rsidR="00B401A9" w:rsidRDefault="006A401E">
      <w:pPr>
        <w:numPr>
          <w:ilvl w:val="0"/>
          <w:numId w:val="25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B401A9" w:rsidRDefault="006A401E">
      <w:pPr>
        <w:numPr>
          <w:ilvl w:val="0"/>
          <w:numId w:val="25"/>
        </w:numPr>
        <w:shd w:val="clear" w:color="auto" w:fill="FFFFFF"/>
        <w:spacing w:after="28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3)   работа с информацией:</w:t>
      </w:r>
    </w:p>
    <w:p w:rsidR="00B401A9" w:rsidRDefault="006A401E">
      <w:pPr>
        <w:numPr>
          <w:ilvl w:val="0"/>
          <w:numId w:val="26"/>
        </w:numPr>
        <w:shd w:val="clear" w:color="auto" w:fill="FFFFFF"/>
        <w:spacing w:before="280"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выбирать источник получения информации;</w:t>
      </w:r>
    </w:p>
    <w:p w:rsidR="00B401A9" w:rsidRDefault="006A401E">
      <w:pPr>
        <w:numPr>
          <w:ilvl w:val="0"/>
          <w:numId w:val="26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 согласно заданному алгоритму находить в предложенном источнике информацию, представленную в явном виде;</w:t>
      </w:r>
    </w:p>
    <w:p w:rsidR="00B401A9" w:rsidRDefault="006A401E">
      <w:pPr>
        <w:numPr>
          <w:ilvl w:val="0"/>
          <w:numId w:val="26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B401A9" w:rsidRDefault="006A401E">
      <w:pPr>
        <w:numPr>
          <w:ilvl w:val="0"/>
          <w:numId w:val="26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B401A9" w:rsidRDefault="006A401E">
      <w:pPr>
        <w:numPr>
          <w:ilvl w:val="0"/>
          <w:numId w:val="26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B401A9" w:rsidRDefault="006A401E">
      <w:pPr>
        <w:numPr>
          <w:ilvl w:val="0"/>
          <w:numId w:val="26"/>
        </w:numPr>
        <w:shd w:val="clear" w:color="auto" w:fill="FFFFFF"/>
        <w:spacing w:after="28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 самостоятельно создавать схемы, таблицы для представления информации.</w:t>
      </w:r>
    </w:p>
    <w:p w:rsidR="00B401A9" w:rsidRDefault="006A401E">
      <w:pPr>
        <w:shd w:val="clear" w:color="auto" w:fill="FFFFFF"/>
        <w:spacing w:before="240"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Овладение универсальными учебными коммуникативными действиями: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1)   общение:</w:t>
      </w:r>
    </w:p>
    <w:p w:rsidR="00B401A9" w:rsidRDefault="006A401E">
      <w:pPr>
        <w:numPr>
          <w:ilvl w:val="0"/>
          <w:numId w:val="27"/>
        </w:numPr>
        <w:shd w:val="clear" w:color="auto" w:fill="FFFFFF"/>
        <w:spacing w:before="280"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 воспринимать и формулировать суждения, выражать эмоции в соответствии с целями и условиями общения в знакомой среде;</w:t>
      </w:r>
    </w:p>
    <w:p w:rsidR="00B401A9" w:rsidRDefault="006A401E">
      <w:pPr>
        <w:numPr>
          <w:ilvl w:val="0"/>
          <w:numId w:val="27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 проявлять уважительное отношение к собеседнику, соблюдать правила ведения диалога и дискуссии;</w:t>
      </w:r>
    </w:p>
    <w:p w:rsidR="00B401A9" w:rsidRDefault="006A401E">
      <w:pPr>
        <w:numPr>
          <w:ilvl w:val="0"/>
          <w:numId w:val="27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признавать возможность существования разных точек зрения;</w:t>
      </w:r>
    </w:p>
    <w:p w:rsidR="00B401A9" w:rsidRDefault="006A401E">
      <w:pPr>
        <w:numPr>
          <w:ilvl w:val="0"/>
          <w:numId w:val="27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корректно и аргументированно высказывать своё мнение;</w:t>
      </w:r>
    </w:p>
    <w:p w:rsidR="00B401A9" w:rsidRDefault="006A401E">
      <w:pPr>
        <w:numPr>
          <w:ilvl w:val="0"/>
          <w:numId w:val="27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строить речевое высказывание в соответствии с поставленной задачей;</w:t>
      </w:r>
    </w:p>
    <w:p w:rsidR="00B401A9" w:rsidRDefault="006A401E">
      <w:pPr>
        <w:numPr>
          <w:ilvl w:val="0"/>
          <w:numId w:val="27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B401A9" w:rsidRDefault="006A401E">
      <w:pPr>
        <w:numPr>
          <w:ilvl w:val="0"/>
          <w:numId w:val="27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готовить небольшие публичные выступления;</w:t>
      </w:r>
    </w:p>
    <w:p w:rsidR="00B401A9" w:rsidRDefault="006A401E">
      <w:pPr>
        <w:numPr>
          <w:ilvl w:val="0"/>
          <w:numId w:val="27"/>
        </w:numPr>
        <w:shd w:val="clear" w:color="auto" w:fill="FFFFFF"/>
        <w:spacing w:after="28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2)   совместная деятельность:</w:t>
      </w:r>
    </w:p>
    <w:p w:rsidR="00B401A9" w:rsidRDefault="006A401E">
      <w:pPr>
        <w:numPr>
          <w:ilvl w:val="0"/>
          <w:numId w:val="18"/>
        </w:numPr>
        <w:shd w:val="clear" w:color="auto" w:fill="FFFFFF"/>
        <w:spacing w:before="280"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 формулировать краткосрочные и долгосрочные цели (индивидуальные  с   учётом   участия   в   коллективных  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401A9" w:rsidRDefault="006A401E">
      <w:pPr>
        <w:numPr>
          <w:ilvl w:val="0"/>
          <w:numId w:val="18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401A9" w:rsidRDefault="006A401E">
      <w:pPr>
        <w:numPr>
          <w:ilvl w:val="0"/>
          <w:numId w:val="18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проявлять готовность руководить, выполнять поручения, подчиняться;</w:t>
      </w:r>
    </w:p>
    <w:p w:rsidR="00B401A9" w:rsidRDefault="006A401E">
      <w:pPr>
        <w:numPr>
          <w:ilvl w:val="0"/>
          <w:numId w:val="18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ответственно выполнять свою часть работы;</w:t>
      </w:r>
    </w:p>
    <w:p w:rsidR="00B401A9" w:rsidRDefault="006A401E">
      <w:pPr>
        <w:numPr>
          <w:ilvl w:val="0"/>
          <w:numId w:val="18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оценивать свой вклад в общий результат;</w:t>
      </w:r>
    </w:p>
    <w:p w:rsidR="00B401A9" w:rsidRDefault="006A401E">
      <w:pPr>
        <w:numPr>
          <w:ilvl w:val="0"/>
          <w:numId w:val="18"/>
        </w:numPr>
        <w:shd w:val="clear" w:color="auto" w:fill="FFFFFF"/>
        <w:spacing w:after="28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B401A9" w:rsidRDefault="006A401E">
      <w:pPr>
        <w:shd w:val="clear" w:color="auto" w:fill="FFFFFF"/>
        <w:spacing w:before="240"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Овладение универсальными учебными регулятивными действиями: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1)   самоорганизация:</w:t>
      </w:r>
    </w:p>
    <w:p w:rsidR="00B401A9" w:rsidRDefault="006A401E">
      <w:pPr>
        <w:numPr>
          <w:ilvl w:val="0"/>
          <w:numId w:val="19"/>
        </w:numPr>
        <w:shd w:val="clear" w:color="auto" w:fill="FFFFFF"/>
        <w:spacing w:before="280"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B401A9" w:rsidRDefault="006A401E">
      <w:pPr>
        <w:numPr>
          <w:ilvl w:val="0"/>
          <w:numId w:val="19"/>
        </w:numPr>
        <w:shd w:val="clear" w:color="auto" w:fill="FFFFFF"/>
        <w:spacing w:after="28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выстраивать последовательность выбранных действий;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2)   самоконтроль:</w:t>
      </w:r>
    </w:p>
    <w:p w:rsidR="00B401A9" w:rsidRDefault="006A401E">
      <w:pPr>
        <w:numPr>
          <w:ilvl w:val="0"/>
          <w:numId w:val="20"/>
        </w:numPr>
        <w:shd w:val="clear" w:color="auto" w:fill="FFFFFF"/>
        <w:spacing w:before="280"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устанавливать причины успеха/неудач учебной деятельности;</w:t>
      </w:r>
    </w:p>
    <w:p w:rsidR="00B401A9" w:rsidRDefault="006A401E">
      <w:pPr>
        <w:numPr>
          <w:ilvl w:val="0"/>
          <w:numId w:val="20"/>
        </w:numPr>
        <w:shd w:val="clear" w:color="auto" w:fill="FFFFFF"/>
        <w:spacing w:after="28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корректировать свои учебные действия для преодоления ошибок.</w:t>
      </w:r>
    </w:p>
    <w:p w:rsidR="00B401A9" w:rsidRDefault="006A401E">
      <w:pPr>
        <w:shd w:val="clear" w:color="auto" w:fill="FFFFFF"/>
        <w:spacing w:before="240" w:after="12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ПРЕДМЕТНЫЕ РЕЗУЛЬТАТЫ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Предметные результаты по учебному предмету «Иностранный (английский) язык» предметной области «Иностранный язык» ориентированы на применение знаний, умений и навыков в типичных учебных ситуациях и реальных жизненных условиях, отражают сформированность  иноязычной  коммуникативной  компетенции  на  элементарном  уровне в совокупности её составляющих — речевой, языковой, социокультурной, компенсаторной, метапредметной (учебно-познавательной).</w:t>
      </w:r>
    </w:p>
    <w:p w:rsidR="00B401A9" w:rsidRDefault="006A401E">
      <w:pPr>
        <w:shd w:val="clear" w:color="auto" w:fill="FFFFFF"/>
        <w:spacing w:before="240"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умения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Говорение</w:t>
      </w:r>
    </w:p>
    <w:p w:rsidR="00B401A9" w:rsidRDefault="006A401E">
      <w:pPr>
        <w:numPr>
          <w:ilvl w:val="0"/>
          <w:numId w:val="21"/>
        </w:numPr>
        <w:shd w:val="clear" w:color="auto" w:fill="FFFFFF"/>
        <w:spacing w:before="280"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вести разные виды диалогов (диалог этикетного характера, диалог-расспрос) в стандартных ситуациях неофициального общения, используя  вербальные  и/или  зрительные  опоры в рамках изучаемой тематики с соблюдением норм речевого этикета, принятого в стране/странах изучаемого языка (не менее 3 реплик со стороны каждого собеседника);</w:t>
      </w:r>
    </w:p>
    <w:p w:rsidR="00B401A9" w:rsidRDefault="006A401E">
      <w:pPr>
        <w:numPr>
          <w:ilvl w:val="0"/>
          <w:numId w:val="21"/>
        </w:numPr>
        <w:shd w:val="clear" w:color="auto" w:fill="FFFFFF"/>
        <w:spacing w:after="28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и/или ключевые слова, вопросы.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Аудирование</w:t>
      </w:r>
    </w:p>
    <w:p w:rsidR="00B401A9" w:rsidRDefault="006A401E">
      <w:pPr>
        <w:numPr>
          <w:ilvl w:val="0"/>
          <w:numId w:val="1"/>
        </w:numPr>
        <w:shd w:val="clear" w:color="auto" w:fill="FFFFFF"/>
        <w:spacing w:before="280"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воспринимать на слух и понимать речь учителя и одноклассников;</w:t>
      </w:r>
    </w:p>
    <w:p w:rsidR="00B401A9" w:rsidRDefault="006A401E">
      <w:pPr>
        <w:numPr>
          <w:ilvl w:val="0"/>
          <w:numId w:val="1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— до 40 секунд);</w:t>
      </w:r>
    </w:p>
    <w:p w:rsidR="00B401A9" w:rsidRDefault="006A401E">
      <w:pPr>
        <w:numPr>
          <w:ilvl w:val="0"/>
          <w:numId w:val="1"/>
        </w:numPr>
        <w:shd w:val="clear" w:color="auto" w:fill="FFFFFF"/>
        <w:spacing w:after="28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— до 40 секунд).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Смысловое чтение</w:t>
      </w:r>
    </w:p>
    <w:p w:rsidR="00B401A9" w:rsidRDefault="006A401E">
      <w:pPr>
        <w:numPr>
          <w:ilvl w:val="0"/>
          <w:numId w:val="3"/>
        </w:numPr>
        <w:shd w:val="clear" w:color="auto" w:fill="FFFFFF"/>
        <w:spacing w:before="280"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B401A9" w:rsidRDefault="006A401E">
      <w:pPr>
        <w:numPr>
          <w:ilvl w:val="0"/>
          <w:numId w:val="3"/>
        </w:numPr>
        <w:shd w:val="clear" w:color="auto" w:fill="FFFFFF"/>
        <w:spacing w:after="28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— до 80 слов).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Письмо</w:t>
      </w:r>
    </w:p>
    <w:p w:rsidR="00B401A9" w:rsidRDefault="006A401E">
      <w:pPr>
        <w:numPr>
          <w:ilvl w:val="0"/>
          <w:numId w:val="6"/>
        </w:numPr>
        <w:shd w:val="clear" w:color="auto" w:fill="FFFFFF"/>
        <w:spacing w:before="280"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B401A9" w:rsidRDefault="006A401E">
      <w:pPr>
        <w:numPr>
          <w:ilvl w:val="0"/>
          <w:numId w:val="6"/>
        </w:numPr>
        <w:shd w:val="clear" w:color="auto" w:fill="FFFFFF"/>
        <w:spacing w:after="28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писать с опорой на образец короткие поздравления с праздниками (с днём рождения, Новым годом).</w:t>
      </w:r>
    </w:p>
    <w:p w:rsidR="00B401A9" w:rsidRDefault="006A401E">
      <w:pPr>
        <w:shd w:val="clear" w:color="auto" w:fill="FFFFFF"/>
        <w:spacing w:before="240" w:after="12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ЯЗЫКОВЫЕ ЗНАНИЯ И НАВЫКИ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Фонетическая сторона речи</w:t>
      </w:r>
    </w:p>
    <w:p w:rsidR="00B401A9" w:rsidRDefault="006A401E">
      <w:pPr>
        <w:numPr>
          <w:ilvl w:val="0"/>
          <w:numId w:val="9"/>
        </w:numPr>
        <w:shd w:val="clear" w:color="auto" w:fill="FFFFFF"/>
        <w:spacing w:before="280"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знать буквы алфавита английского языка в правильной последовательности,  фонетически   корректно   их   озвучивать и графически корректно воспроизводить (полупечатное написание букв, буквосочетаний, слов);</w:t>
      </w:r>
    </w:p>
    <w:p w:rsidR="00B401A9" w:rsidRDefault="006A401E">
      <w:pPr>
        <w:numPr>
          <w:ilvl w:val="0"/>
          <w:numId w:val="9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применять правила чтения гласных в открытом и закрытом слоге в односложных словах, вычленять некоторые звукобуковенные сочетания при анализе знакомых слов; озвучивать транскрипционные знаки, отличать их от букв;</w:t>
      </w:r>
    </w:p>
    <w:p w:rsidR="00B401A9" w:rsidRDefault="006A401E">
      <w:pPr>
        <w:numPr>
          <w:ilvl w:val="0"/>
          <w:numId w:val="9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читать новые слова согласно основным правилам чтения;</w:t>
      </w:r>
    </w:p>
    <w:p w:rsidR="00B401A9" w:rsidRDefault="006A401E">
      <w:pPr>
        <w:numPr>
          <w:ilvl w:val="0"/>
          <w:numId w:val="9"/>
        </w:numPr>
        <w:shd w:val="clear" w:color="auto" w:fill="FFFFFF"/>
        <w:spacing w:after="28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Графика, орфография и пунктуация</w:t>
      </w:r>
    </w:p>
    <w:p w:rsidR="00B401A9" w:rsidRDefault="006A401E">
      <w:pPr>
        <w:numPr>
          <w:ilvl w:val="0"/>
          <w:numId w:val="12"/>
        </w:numPr>
        <w:shd w:val="clear" w:color="auto" w:fill="FFFFFF"/>
        <w:spacing w:before="280"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правильно писать изученные слова;</w:t>
      </w:r>
    </w:p>
    <w:p w:rsidR="00B401A9" w:rsidRDefault="006A401E">
      <w:pPr>
        <w:numPr>
          <w:ilvl w:val="0"/>
          <w:numId w:val="12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заполнять пропуски словами; дописывать предложения;</w:t>
      </w:r>
    </w:p>
    <w:p w:rsidR="00B401A9" w:rsidRDefault="006A401E">
      <w:pPr>
        <w:numPr>
          <w:ilvl w:val="0"/>
          <w:numId w:val="12"/>
        </w:numPr>
        <w:shd w:val="clear" w:color="auto" w:fill="FFFFFF"/>
        <w:spacing w:after="28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Лексическая сторона речи</w:t>
      </w:r>
    </w:p>
    <w:p w:rsidR="00B401A9" w:rsidRDefault="006A401E">
      <w:pPr>
        <w:numPr>
          <w:ilvl w:val="0"/>
          <w:numId w:val="15"/>
        </w:numPr>
        <w:shd w:val="clear" w:color="auto" w:fill="FFFFFF"/>
        <w:spacing w:before="280"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B401A9" w:rsidRDefault="006A401E">
      <w:pPr>
        <w:numPr>
          <w:ilvl w:val="0"/>
          <w:numId w:val="15"/>
        </w:numPr>
        <w:shd w:val="clear" w:color="auto" w:fill="FFFFFF"/>
        <w:spacing w:after="28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 использовать языковую догадку в распознавании интернациональных слов.</w:t>
      </w:r>
    </w:p>
    <w:p w:rsidR="00B401A9" w:rsidRDefault="006A401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B401A9" w:rsidRDefault="006A401E">
      <w:pPr>
        <w:numPr>
          <w:ilvl w:val="0"/>
          <w:numId w:val="17"/>
        </w:numPr>
        <w:shd w:val="clear" w:color="auto" w:fill="FFFFFF"/>
        <w:spacing w:before="280"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B401A9" w:rsidRDefault="006A401E">
      <w:pPr>
        <w:numPr>
          <w:ilvl w:val="0"/>
          <w:numId w:val="17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нераспространённые и распространённые простые предложения;</w:t>
      </w:r>
    </w:p>
    <w:p w:rsidR="00B401A9" w:rsidRDefault="006A401E">
      <w:pPr>
        <w:numPr>
          <w:ilvl w:val="0"/>
          <w:numId w:val="17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предложения с начальным It;</w:t>
      </w:r>
    </w:p>
    <w:p w:rsidR="00B401A9" w:rsidRDefault="006A401E">
      <w:pPr>
        <w:numPr>
          <w:ilvl w:val="0"/>
          <w:numId w:val="17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предложения с начальным There + to be в Present Simple Tense;</w:t>
      </w:r>
    </w:p>
    <w:p w:rsidR="00B401A9" w:rsidRDefault="006A401E">
      <w:pPr>
        <w:numPr>
          <w:ilvl w:val="0"/>
          <w:numId w:val="17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простые предложения с простым глагольным сказуемым (He speaks English.);</w:t>
      </w:r>
    </w:p>
    <w:p w:rsidR="00B401A9" w:rsidRDefault="006A401E">
      <w:pPr>
        <w:numPr>
          <w:ilvl w:val="0"/>
          <w:numId w:val="17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предложения с составным глагольным сказуемым (I want to dance. She can skate well.);</w:t>
      </w:r>
    </w:p>
    <w:p w:rsidR="00B401A9" w:rsidRDefault="006A401E">
      <w:pPr>
        <w:numPr>
          <w:ilvl w:val="0"/>
          <w:numId w:val="17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 распознавать и употреблять в устной и письменной речи предложения с глаголом-связкой to be в Present Simple Tense в составе таких фраз, как I’m Dima, I’m eight. I’m fine. I’m sorry. It’s… Is it…? What’s …?;</w:t>
      </w:r>
    </w:p>
    <w:p w:rsidR="00B401A9" w:rsidRDefault="006A401E">
      <w:pPr>
        <w:numPr>
          <w:ilvl w:val="0"/>
          <w:numId w:val="17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предложения с краткими глагольными формами;</w:t>
      </w:r>
    </w:p>
    <w:p w:rsidR="00B401A9" w:rsidRDefault="006A401E">
      <w:pPr>
        <w:numPr>
          <w:ilvl w:val="0"/>
          <w:numId w:val="17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повелительное наклонение: побудительные предложения в утвердительной форме (Come in, please.);</w:t>
      </w:r>
    </w:p>
    <w:p w:rsidR="00B401A9" w:rsidRDefault="006A401E">
      <w:pPr>
        <w:numPr>
          <w:ilvl w:val="0"/>
          <w:numId w:val="17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настоящее простое время (Present Simple Tense) в повествовательных (утвердительных и отрицательных) и вопросительных (общий и специальный вопрос) предложениях;</w:t>
      </w:r>
    </w:p>
    <w:p w:rsidR="00B401A9" w:rsidRDefault="006A401E">
      <w:pPr>
        <w:numPr>
          <w:ilvl w:val="0"/>
          <w:numId w:val="17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глагольную конструкцию have got (I’ve got … Have you got …?);</w:t>
      </w:r>
    </w:p>
    <w:p w:rsidR="00B401A9" w:rsidRDefault="006A401E">
      <w:pPr>
        <w:numPr>
          <w:ilvl w:val="0"/>
          <w:numId w:val="17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модальный глагол сan/can’t для выражения умения (I can ride a bike.) и отсутствия умения (I can’t ride a bike.); can для получения разрешения (Can I go out?);</w:t>
      </w:r>
    </w:p>
    <w:p w:rsidR="00B401A9" w:rsidRDefault="006A401E">
      <w:pPr>
        <w:numPr>
          <w:ilvl w:val="0"/>
          <w:numId w:val="17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B401A9" w:rsidRDefault="006A401E">
      <w:pPr>
        <w:numPr>
          <w:ilvl w:val="0"/>
          <w:numId w:val="17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множественное число существительных, образованное по правилам и исключения: a pen — pens; a man — men;</w:t>
      </w:r>
    </w:p>
    <w:p w:rsidR="00B401A9" w:rsidRDefault="006A401E">
      <w:pPr>
        <w:numPr>
          <w:ilvl w:val="0"/>
          <w:numId w:val="17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личные и притяжательные местоимения;</w:t>
      </w:r>
    </w:p>
    <w:p w:rsidR="00B401A9" w:rsidRDefault="006A401E">
      <w:pPr>
        <w:numPr>
          <w:ilvl w:val="0"/>
          <w:numId w:val="17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указательные местоимения this — these;</w:t>
      </w:r>
    </w:p>
    <w:p w:rsidR="00B401A9" w:rsidRDefault="006A401E">
      <w:pPr>
        <w:numPr>
          <w:ilvl w:val="0"/>
          <w:numId w:val="17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количественные числительные (1—12);</w:t>
      </w:r>
    </w:p>
    <w:p w:rsidR="00B401A9" w:rsidRDefault="006A401E">
      <w:pPr>
        <w:numPr>
          <w:ilvl w:val="0"/>
          <w:numId w:val="17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вопросительные слова who, what, how, where, how many;</w:t>
      </w:r>
    </w:p>
    <w:p w:rsidR="00B401A9" w:rsidRDefault="006A401E">
      <w:pPr>
        <w:numPr>
          <w:ilvl w:val="0"/>
          <w:numId w:val="17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предлоги места on, in, near, under;</w:t>
      </w:r>
    </w:p>
    <w:p w:rsidR="00B401A9" w:rsidRDefault="006A401E">
      <w:pPr>
        <w:numPr>
          <w:ilvl w:val="0"/>
          <w:numId w:val="17"/>
        </w:numPr>
        <w:shd w:val="clear" w:color="auto" w:fill="FFFFFF"/>
        <w:spacing w:after="28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союзы and и but (при однородных членах).</w:t>
      </w:r>
    </w:p>
    <w:p w:rsidR="00B401A9" w:rsidRDefault="006A401E">
      <w:pPr>
        <w:shd w:val="clear" w:color="auto" w:fill="FFFFFF"/>
        <w:spacing w:before="240" w:after="12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СОЦИОКУЛЬТУРНЫЕ ЗНАНИЯ И УМЕНИЯ</w:t>
      </w:r>
    </w:p>
    <w:p w:rsidR="00B401A9" w:rsidRDefault="006A401E">
      <w:pPr>
        <w:numPr>
          <w:ilvl w:val="0"/>
          <w:numId w:val="29"/>
        </w:numPr>
        <w:shd w:val="clear" w:color="auto" w:fill="FFFFFF"/>
        <w:spacing w:before="280"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владеть отдельными социокультурными элементами речевого поведенческого этикета,  принятыми  в  англоязычной 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B401A9" w:rsidRDefault="006A401E">
      <w:pPr>
        <w:numPr>
          <w:ilvl w:val="0"/>
          <w:numId w:val="29"/>
        </w:numPr>
        <w:shd w:val="clear" w:color="auto" w:fill="FFFFFF"/>
        <w:spacing w:after="28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знать названия родной страны и страны/стран изучаемого языка и их столиц.</w:t>
      </w:r>
    </w:p>
    <w:p w:rsidR="00B401A9" w:rsidRDefault="006A40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ОРГАНИЗАЦИЯ ПРОЕКТНОЙ И УЧЕБНО-ИССЛЕДОВАТЕЛЬСКОЙ ДЕЯТЕЛЬНОСТИ УЧАЩИХСЯ</w:t>
      </w:r>
    </w:p>
    <w:p w:rsidR="00B401A9" w:rsidRDefault="006A40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Принципиально важная роль отведена в плане участию учащихся в проектной деятельности, в организации и проведении учебно-исследовательской работы, развитию умений выдвигать гипотезы, осуществлять их проверку, владеть элементарными приемами исследовательской деятельности, самостоятельно создавать алгоритмы познавательной деятельности для решения задач творческого и поискового характера. Спецификой учебной проектно-исследовательской деятельности является ее направленность на развитие личности, и на получение объективно нового исследовательского результата.</w:t>
      </w:r>
    </w:p>
    <w:p w:rsidR="00B401A9" w:rsidRDefault="006A40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учебно-исследовательской деятельности — приобретение учащимися познавательно-исследовательской компетентности, проявляющейся в овладении универсальными способами освоения действительности, в развитии способности к исследовательскому мышлению, в активизации личностной позиции учащегося в образовательном процессе.</w:t>
      </w:r>
    </w:p>
    <w:p w:rsidR="00B401A9" w:rsidRDefault="006A401E">
      <w:pPr>
        <w:numPr>
          <w:ilvl w:val="0"/>
          <w:numId w:val="2"/>
        </w:numPr>
        <w:spacing w:after="0" w:line="240" w:lineRule="auto"/>
        <w:ind w:firstLine="28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 практических работ, направления проектной деятельности:</w:t>
      </w:r>
    </w:p>
    <w:p w:rsidR="00B401A9" w:rsidRDefault="006A401E">
      <w:pPr>
        <w:numPr>
          <w:ilvl w:val="0"/>
          <w:numId w:val="2"/>
        </w:numPr>
        <w:spacing w:after="0" w:line="240" w:lineRule="auto"/>
        <w:ind w:firstLine="28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 моего «я». Моя семья. Моя комната</w:t>
      </w:r>
    </w:p>
    <w:p w:rsidR="00B401A9" w:rsidRDefault="006A401E">
      <w:pPr>
        <w:numPr>
          <w:ilvl w:val="0"/>
          <w:numId w:val="2"/>
        </w:numPr>
        <w:spacing w:after="0" w:line="240" w:lineRule="auto"/>
        <w:ind w:firstLine="28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 моего «я». Моя любимая еда.  </w:t>
      </w:r>
    </w:p>
    <w:p w:rsidR="00B401A9" w:rsidRDefault="006A401E">
      <w:pPr>
        <w:numPr>
          <w:ilvl w:val="0"/>
          <w:numId w:val="2"/>
        </w:numPr>
        <w:spacing w:after="0" w:line="240" w:lineRule="auto"/>
        <w:ind w:firstLine="28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 моих увлечений. Любимые занятия. </w:t>
      </w:r>
    </w:p>
    <w:p w:rsidR="00B401A9" w:rsidRDefault="006A401E">
      <w:pPr>
        <w:numPr>
          <w:ilvl w:val="0"/>
          <w:numId w:val="2"/>
        </w:numPr>
        <w:spacing w:after="0" w:line="240" w:lineRule="auto"/>
        <w:ind w:firstLine="28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 вокруг меня. Мои друзья.</w:t>
      </w:r>
    </w:p>
    <w:p w:rsidR="00B401A9" w:rsidRDefault="006A40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Система оценки достижения  планируемых результатов. </w:t>
      </w:r>
    </w:p>
    <w:p w:rsidR="00B401A9" w:rsidRDefault="006A40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работе используются следующие виды оценивания:</w:t>
      </w:r>
    </w:p>
    <w:p w:rsidR="00B401A9" w:rsidRDefault="006A401E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входная диагностика;</w:t>
      </w:r>
    </w:p>
    <w:p w:rsidR="00B401A9" w:rsidRDefault="006A401E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текущее оценивание;</w:t>
      </w:r>
    </w:p>
    <w:p w:rsidR="00B401A9" w:rsidRDefault="006A401E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промежуточный контроль;</w:t>
      </w:r>
    </w:p>
    <w:p w:rsidR="00B401A9" w:rsidRDefault="006A401E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итоговое оценивание;</w:t>
      </w:r>
    </w:p>
    <w:p w:rsidR="00B401A9" w:rsidRDefault="006A401E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мониторинг универсальных учебных действий.</w:t>
      </w:r>
    </w:p>
    <w:p w:rsidR="00B401A9" w:rsidRDefault="006A40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Основным инструментом итоговой оценки планируемых личностных, предметных и метапредметных результатов освоения программы по английскому языку являются итоговые контрольные работы, которые проводятся в конце учебного года.</w:t>
      </w:r>
    </w:p>
    <w:p w:rsidR="00B401A9" w:rsidRDefault="006A40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мониторинге оцениваются 4 вида УУД:</w:t>
      </w:r>
    </w:p>
    <w:p w:rsidR="00B401A9" w:rsidRDefault="006A401E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личностные;</w:t>
      </w:r>
    </w:p>
    <w:p w:rsidR="00B401A9" w:rsidRDefault="006A401E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регулятивные;</w:t>
      </w:r>
    </w:p>
    <w:p w:rsidR="00B401A9" w:rsidRDefault="006A401E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познавательные;</w:t>
      </w:r>
    </w:p>
    <w:p w:rsidR="00B401A9" w:rsidRDefault="006A401E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коммуникативные.</w:t>
      </w:r>
    </w:p>
    <w:p w:rsidR="00B401A9" w:rsidRDefault="006A40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Оценка достижения предметных результатов ведется как в ходе текущего и промежуточного оценивания, так и в ходе выполнения тематических и итоговых контрольных работ. Оцениваются предметные результаты освоения учебной программы по пятибалльной системе.</w:t>
      </w:r>
    </w:p>
    <w:p w:rsidR="00B401A9" w:rsidRDefault="006A40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контроля и учета достижений учащихся используются следующие формы:</w:t>
      </w:r>
    </w:p>
    <w:p w:rsidR="00B401A9" w:rsidRDefault="006A40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Текущая аттестация:</w:t>
      </w:r>
    </w:p>
    <w:p w:rsidR="00B401A9" w:rsidRDefault="006A401E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устный опрос;</w:t>
      </w:r>
    </w:p>
    <w:p w:rsidR="00B401A9" w:rsidRDefault="006A401E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письменная самостоятельная работа;</w:t>
      </w:r>
    </w:p>
    <w:p w:rsidR="00B401A9" w:rsidRDefault="006A401E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диктант (словарный, звуковой);</w:t>
      </w:r>
    </w:p>
    <w:p w:rsidR="00B401A9" w:rsidRDefault="006A401E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тесты;</w:t>
      </w:r>
    </w:p>
    <w:p w:rsidR="00B401A9" w:rsidRDefault="006A40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Итоговая аттестация</w:t>
      </w:r>
    </w:p>
    <w:p w:rsidR="00B401A9" w:rsidRDefault="006A401E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контрольная работа</w:t>
      </w:r>
    </w:p>
    <w:p w:rsidR="00B401A9" w:rsidRDefault="006A40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и оценка деятельности учащихся осуществляется с помощью заданий на проверку разных видов умений и навыков.</w:t>
      </w:r>
    </w:p>
    <w:p w:rsidR="00B401A9" w:rsidRDefault="006A401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Методический аппарат курса «Английский в фокусе» обеспечивает промежуточный и итоговый контроль. Промежуточный и итоговый контроль обеспечивается с помощью проверочных  и контрольных работ.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401A9" w:rsidRDefault="00B401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01A9" w:rsidRDefault="00B401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01A9" w:rsidRDefault="00B401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01A9" w:rsidRDefault="00B401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01A9" w:rsidRDefault="00B401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01A9" w:rsidRDefault="00B401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01A9" w:rsidRDefault="00B401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01A9" w:rsidRDefault="00B401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01A9" w:rsidRDefault="00B401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01A9" w:rsidRDefault="00B401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01A9" w:rsidRDefault="00B401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01A9" w:rsidRDefault="00B401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01A9" w:rsidRDefault="00B401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01A9" w:rsidRDefault="00B401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01A9" w:rsidRDefault="00B401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01A9" w:rsidRDefault="00B401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01A9" w:rsidRDefault="00B401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01A9" w:rsidRDefault="00B401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01A9" w:rsidRDefault="00B401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01A9" w:rsidRDefault="00B401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01A9" w:rsidRDefault="00B401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01A9" w:rsidRDefault="00B401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01A9" w:rsidRDefault="00B401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01A9" w:rsidRDefault="00B401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01A9" w:rsidRDefault="00B401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01A9" w:rsidRDefault="00B401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01A9" w:rsidRDefault="00B401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01A9" w:rsidRDefault="00B401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01A9" w:rsidRDefault="00B401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01A9" w:rsidRDefault="00B401A9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401A9" w:rsidRDefault="006A40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lastRenderedPageBreak/>
        <w:t>ТЕМАТИЧЕСКОЕ ПЛАНИРОВАНИЕ </w:t>
      </w:r>
    </w:p>
    <w:tbl>
      <w:tblPr>
        <w:tblStyle w:val="a6"/>
        <w:tblW w:w="1020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4249"/>
        <w:gridCol w:w="142"/>
        <w:gridCol w:w="1133"/>
        <w:gridCol w:w="1275"/>
        <w:gridCol w:w="2691"/>
      </w:tblGrid>
      <w:tr w:rsidR="00B401A9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43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B401A9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B40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B40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1A9" w:rsidRDefault="00B401A9">
            <w:pPr>
              <w:spacing w:after="0"/>
            </w:pPr>
          </w:p>
        </w:tc>
      </w:tr>
      <w:tr w:rsidR="00B401A9">
        <w:tc>
          <w:tcPr>
            <w:tcW w:w="7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tabs>
                <w:tab w:val="left" w:pos="4500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 Мир моего «я»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1A9" w:rsidRDefault="00B4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1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Приветствие. Знакомство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https://uchebnik.mos.ru/main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https://skysmart.ru/</w:t>
            </w:r>
          </w:p>
        </w:tc>
      </w:tr>
      <w:tr w:rsidR="00B401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Моя семья.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https://uchebnik.mos.ru/main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https://skysmart.ru/</w:t>
            </w:r>
          </w:p>
        </w:tc>
      </w:tr>
      <w:tr w:rsidR="00B401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Мой день рождение.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https://uchebnik.mos.ru/main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https://skysmart.ru/</w:t>
            </w:r>
          </w:p>
        </w:tc>
      </w:tr>
      <w:tr w:rsidR="00B401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Моя любимая еда.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https://uchebnik.mos.ru/main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https://skysmart.ru/</w:t>
            </w:r>
          </w:p>
        </w:tc>
      </w:tr>
      <w:tr w:rsidR="00B401A9"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1A9" w:rsidRDefault="00B4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1A9">
        <w:tc>
          <w:tcPr>
            <w:tcW w:w="7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 Мир моих увлечений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1A9" w:rsidRDefault="00B4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1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 w:rsidP="008A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6852" w:rsidRPr="008A6852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Любимые занятия.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8A685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https://uchebnik.mos.ru/main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https://skysmart.ru/</w:t>
            </w:r>
          </w:p>
        </w:tc>
      </w:tr>
      <w:tr w:rsidR="00B401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8A6852" w:rsidP="008A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52">
              <w:rPr>
                <w:rFonts w:ascii="Times New Roman" w:eastAsia="Times New Roman" w:hAnsi="Times New Roman" w:cs="Times New Roman"/>
                <w:sz w:val="24"/>
                <w:szCs w:val="24"/>
              </w:rPr>
              <w:t>Мой питомец.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8A685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https://uchebnik.mos.ru/main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https://skysmart.ru/</w:t>
            </w:r>
          </w:p>
        </w:tc>
      </w:tr>
      <w:tr w:rsidR="00B401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Любимый цвет, игрушка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8A685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https://uchebnik.mos.ru/main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https://skysmart.ru/</w:t>
            </w:r>
          </w:p>
        </w:tc>
      </w:tr>
      <w:tr w:rsidR="00B401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Выходной день.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https://uchebnik.mos.ru/main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https://skysmart.ru/</w:t>
            </w:r>
          </w:p>
        </w:tc>
      </w:tr>
      <w:tr w:rsidR="00B401A9"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1A9" w:rsidRDefault="00B4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1A9">
        <w:tc>
          <w:tcPr>
            <w:tcW w:w="7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Раздел 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Мир вокруг меня.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1A9" w:rsidRDefault="00B4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1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Моя школа.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https://uchebnik.mos.ru/main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https://skysmart.ru/</w:t>
            </w:r>
          </w:p>
        </w:tc>
      </w:tr>
      <w:tr w:rsidR="00B401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Мои друзья.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https://uchebnik.mos.ru/main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https://skysmart.ru/</w:t>
            </w:r>
          </w:p>
        </w:tc>
      </w:tr>
      <w:tr w:rsidR="00B401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малая родина (город, село)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https://uchebnik.mos.ru/main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https://skysmart.ru/</w:t>
            </w:r>
          </w:p>
        </w:tc>
      </w:tr>
      <w:tr w:rsidR="00B401A9"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1A9" w:rsidRDefault="00B4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1A9">
        <w:tc>
          <w:tcPr>
            <w:tcW w:w="7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4.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Родная страна и страны изучаемого языка.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1A9" w:rsidRDefault="00B4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1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родной страны и страны/стран изучаемого языка, их столиц.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401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детского фольклора. Литературные персонажи детских книг.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https://uchebnik.mos.ru/main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https://skysmart.ru/</w:t>
            </w:r>
          </w:p>
        </w:tc>
      </w:tr>
      <w:tr w:rsidR="00B401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 родной страны и страны/стран изучаемого языка (Новый год, Рождество).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401A9"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1A9" w:rsidRDefault="00B4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1A9"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1A9" w:rsidRDefault="00B4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401A9" w:rsidRDefault="00B401A9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  <w:sectPr w:rsidR="00B401A9">
          <w:pgSz w:w="11906" w:h="16838"/>
          <w:pgMar w:top="1134" w:right="851" w:bottom="1134" w:left="851" w:header="709" w:footer="709" w:gutter="0"/>
          <w:pgNumType w:start="1"/>
          <w:cols w:space="720"/>
        </w:sectPr>
      </w:pPr>
    </w:p>
    <w:p w:rsidR="00B401A9" w:rsidRDefault="006A40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lastRenderedPageBreak/>
        <w:t xml:space="preserve">КАЛЕНДАРНО-ТЕМАТИЧЕСКОЕ ПЛАНИРОВАНИЕ         </w:t>
      </w:r>
    </w:p>
    <w:tbl>
      <w:tblPr>
        <w:tblStyle w:val="a7"/>
        <w:tblW w:w="1027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2"/>
        <w:gridCol w:w="5954"/>
        <w:gridCol w:w="1696"/>
        <w:gridCol w:w="1701"/>
      </w:tblGrid>
      <w:tr w:rsidR="00B401A9" w:rsidTr="008A6852"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A9" w:rsidRDefault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</w:tr>
      <w:tr w:rsidR="008A6852" w:rsidTr="008A6852"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плану</w:t>
            </w:r>
          </w:p>
          <w:p w:rsidR="008A6852" w:rsidRDefault="008A6852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2ВГ 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2" w:rsidRDefault="008A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</w:tr>
      <w:tr w:rsidR="008A6852" w:rsidTr="008A685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моего «я». Приветствие, знакомство.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2" w:rsidRDefault="008A6852">
            <w:pPr>
              <w:spacing w:after="0"/>
            </w:pPr>
          </w:p>
        </w:tc>
      </w:tr>
      <w:tr w:rsidR="008A6852" w:rsidTr="008A685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моего «я». Приветствие, знакомство.  Английские буквы Aa-Hh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2" w:rsidRDefault="008A6852">
            <w:pPr>
              <w:spacing w:after="0"/>
            </w:pPr>
          </w:p>
        </w:tc>
      </w:tr>
      <w:tr w:rsidR="008A6852" w:rsidTr="008A685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моего «я». Приветствие, знакомство.  Английские буквы Ii-Qq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2" w:rsidRDefault="008A6852">
            <w:pPr>
              <w:spacing w:after="0"/>
            </w:pPr>
          </w:p>
        </w:tc>
      </w:tr>
      <w:tr w:rsidR="008A6852" w:rsidTr="008A685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моего «я». Приветствие, знакомство.  Английские буквы Rr-Zz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2" w:rsidRDefault="008A6852">
            <w:pPr>
              <w:spacing w:after="0"/>
            </w:pPr>
          </w:p>
        </w:tc>
      </w:tr>
      <w:tr w:rsidR="008A6852" w:rsidTr="008A685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моего «я». Приветствие, знакомство.  Буквосочетания sh, ch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2" w:rsidRDefault="008A6852">
            <w:pPr>
              <w:spacing w:after="0"/>
            </w:pPr>
          </w:p>
        </w:tc>
      </w:tr>
      <w:tr w:rsidR="008A6852" w:rsidTr="008A685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моего «я». Приветствие, знакомство.  Буквосочетания th, ph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2" w:rsidRDefault="008A6852">
            <w:pPr>
              <w:spacing w:after="0"/>
            </w:pPr>
          </w:p>
        </w:tc>
      </w:tr>
      <w:tr w:rsidR="008A6852" w:rsidTr="008A685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моего «я». Приветствие, знакомство. Заглавная и строчная буквы.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2" w:rsidRDefault="008A6852">
            <w:pPr>
              <w:spacing w:after="0"/>
            </w:pPr>
          </w:p>
        </w:tc>
      </w:tr>
      <w:tr w:rsidR="008A6852" w:rsidTr="008A685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моего «я» Английский алфавит. </w:t>
            </w:r>
          </w:p>
          <w:p w:rsidR="008A6852" w:rsidRDefault="008A6852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Звуко-буквенные соответствия»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2" w:rsidRDefault="008A6852">
            <w:pPr>
              <w:spacing w:after="0"/>
            </w:pPr>
          </w:p>
        </w:tc>
      </w:tr>
      <w:tr w:rsidR="008A6852" w:rsidTr="008A685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моего «я». Моя семья. Знакомство с героями</w:t>
            </w:r>
          </w:p>
          <w:p w:rsidR="008A6852" w:rsidRDefault="008A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учебника.  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2" w:rsidRDefault="008A6852">
            <w:pPr>
              <w:spacing w:after="0"/>
            </w:pPr>
          </w:p>
        </w:tc>
      </w:tr>
      <w:tr w:rsidR="008A6852" w:rsidTr="008A685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моего «я». Моя семья. Выполнение различных</w:t>
            </w:r>
          </w:p>
          <w:p w:rsidR="008A6852" w:rsidRDefault="008A6852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2" w:rsidRDefault="008A6852">
            <w:pPr>
              <w:spacing w:after="0"/>
            </w:pPr>
          </w:p>
        </w:tc>
      </w:tr>
      <w:tr w:rsidR="008A6852" w:rsidTr="008A685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моего «я». Моя семья. Члены семьи.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2" w:rsidRDefault="008A6852">
            <w:pPr>
              <w:spacing w:after="0"/>
            </w:pPr>
          </w:p>
        </w:tc>
      </w:tr>
      <w:tr w:rsidR="008A6852" w:rsidTr="008A685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моего «я». Моя семья. Цвета.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2" w:rsidRDefault="008A6852">
            <w:pPr>
              <w:spacing w:after="0"/>
            </w:pPr>
          </w:p>
        </w:tc>
      </w:tr>
      <w:tr w:rsidR="008A6852" w:rsidTr="008A685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моего «я». Моя семья. Мой дом.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2" w:rsidRDefault="008A6852">
            <w:pPr>
              <w:spacing w:after="0"/>
            </w:pPr>
          </w:p>
        </w:tc>
      </w:tr>
      <w:tr w:rsidR="008A6852" w:rsidTr="008A685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моего «я». Моя семья.  В доме.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2" w:rsidRDefault="008A6852">
            <w:pPr>
              <w:spacing w:after="0"/>
            </w:pPr>
          </w:p>
        </w:tc>
      </w:tr>
      <w:tr w:rsidR="008A6852" w:rsidTr="008A685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моего «я». Моя семья.  Где члены семьи?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2" w:rsidRDefault="008A6852">
            <w:pPr>
              <w:spacing w:after="0"/>
            </w:pPr>
          </w:p>
        </w:tc>
      </w:tr>
      <w:tr w:rsidR="008A6852" w:rsidTr="008A685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моего «я». Моя семья. Кто где находится?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071B6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2" w:rsidRDefault="008A6852">
            <w:pPr>
              <w:spacing w:after="0"/>
            </w:pPr>
          </w:p>
        </w:tc>
      </w:tr>
      <w:tr w:rsidR="008A6852" w:rsidTr="008A685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моего «я». Моя семья. В ванной  комнате.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2" w:rsidRDefault="008A6852">
            <w:pPr>
              <w:spacing w:after="0"/>
            </w:pPr>
          </w:p>
        </w:tc>
      </w:tr>
      <w:tr w:rsidR="008A6852" w:rsidTr="008A685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моего «я». Моя семья. Я люблю свою семью ».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2" w:rsidRDefault="008A6852">
            <w:pPr>
              <w:spacing w:after="0"/>
            </w:pPr>
          </w:p>
        </w:tc>
      </w:tr>
      <w:tr w:rsidR="008A6852" w:rsidTr="008A685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моего «я». Мой день рождения.  Семейные</w:t>
            </w:r>
          </w:p>
          <w:p w:rsidR="008A6852" w:rsidRDefault="008A6852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праздники.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2" w:rsidRDefault="008A6852">
            <w:pPr>
              <w:spacing w:after="0"/>
            </w:pPr>
          </w:p>
        </w:tc>
      </w:tr>
      <w:tr w:rsidR="008A6852" w:rsidTr="008A685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моего «я». Мой день рождения. Возраст.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2" w:rsidRDefault="008A6852">
            <w:pPr>
              <w:spacing w:after="0"/>
            </w:pPr>
          </w:p>
        </w:tc>
      </w:tr>
      <w:tr w:rsidR="008A6852" w:rsidTr="008A685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моего «я». Моя любимая еда.  Продукты питания.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2" w:rsidRDefault="008A6852">
            <w:pPr>
              <w:spacing w:after="0"/>
            </w:pPr>
          </w:p>
        </w:tc>
      </w:tr>
      <w:tr w:rsidR="008A6852" w:rsidTr="008A685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моего «я». Моя любимая еда.  Любимая еда.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2" w:rsidRDefault="008A6852">
            <w:pPr>
              <w:spacing w:after="0"/>
            </w:pPr>
          </w:p>
        </w:tc>
      </w:tr>
      <w:tr w:rsidR="008A6852" w:rsidTr="008A685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моего «я». Моя любимая еда.  Продукты и</w:t>
            </w:r>
          </w:p>
          <w:p w:rsidR="008A6852" w:rsidRDefault="008A6852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напитки.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2" w:rsidRDefault="008A6852">
            <w:pPr>
              <w:spacing w:after="0"/>
            </w:pPr>
          </w:p>
        </w:tc>
      </w:tr>
      <w:tr w:rsidR="008A6852" w:rsidTr="008A685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моего «я». Моя любимая еда.  Блюда британской и</w:t>
            </w:r>
          </w:p>
          <w:p w:rsidR="008A6852" w:rsidRDefault="008A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русской кухни.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2" w:rsidRDefault="008A6852">
            <w:pPr>
              <w:spacing w:after="0"/>
            </w:pPr>
          </w:p>
        </w:tc>
      </w:tr>
      <w:tr w:rsidR="008A6852" w:rsidTr="008A685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«Мир моего «я». Моя любимая еда. Я люблю…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2" w:rsidRDefault="008A6852">
            <w:pPr>
              <w:spacing w:after="0"/>
            </w:pPr>
          </w:p>
        </w:tc>
      </w:tr>
      <w:tr w:rsidR="008A6852" w:rsidTr="008A685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6A401E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моих увлечений. Любимые занятия. Действия и</w:t>
            </w:r>
          </w:p>
          <w:p w:rsidR="008A6852" w:rsidRDefault="008A6852" w:rsidP="006A401E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6A401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2" w:rsidRDefault="008A6852" w:rsidP="006A401E">
            <w:pPr>
              <w:spacing w:after="0"/>
            </w:pPr>
          </w:p>
        </w:tc>
      </w:tr>
      <w:tr w:rsidR="008A6852" w:rsidTr="008A685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071B62" w:rsidP="006A4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B62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Полугодовая контрольная работа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6A401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2" w:rsidRDefault="008A6852" w:rsidP="006A401E">
            <w:pPr>
              <w:spacing w:after="0"/>
            </w:pPr>
          </w:p>
        </w:tc>
      </w:tr>
      <w:tr w:rsidR="00071B62" w:rsidTr="008A685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71B62" w:rsidRDefault="00071B62" w:rsidP="00071B6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71B62" w:rsidRDefault="00071B62" w:rsidP="00071B62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моих увлечений. Любимые занятия. Что умеют</w:t>
            </w:r>
          </w:p>
          <w:p w:rsidR="00071B62" w:rsidRDefault="00071B62" w:rsidP="00071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животные?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71B62" w:rsidRDefault="00071B62" w:rsidP="00071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62" w:rsidRDefault="00071B62" w:rsidP="00071B62">
            <w:pPr>
              <w:spacing w:after="0"/>
            </w:pPr>
          </w:p>
        </w:tc>
      </w:tr>
      <w:tr w:rsidR="00071B62" w:rsidTr="008A685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71B62" w:rsidRDefault="00071B62" w:rsidP="00071B6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71B62" w:rsidRDefault="00071B62" w:rsidP="00071B62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моих увлечений. Любимые занятия. Я умею</w:t>
            </w:r>
          </w:p>
          <w:p w:rsidR="00071B62" w:rsidRDefault="00071B62" w:rsidP="00071B62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прыгать.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71B62" w:rsidRDefault="00071B62" w:rsidP="00071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62" w:rsidRDefault="00071B62" w:rsidP="00071B62">
            <w:pPr>
              <w:spacing w:after="0"/>
            </w:pPr>
          </w:p>
        </w:tc>
      </w:tr>
      <w:tr w:rsidR="00071B62" w:rsidTr="008A685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71B62" w:rsidRDefault="00071B62" w:rsidP="00071B6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71B62" w:rsidRDefault="00071B62" w:rsidP="00071B62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моих увлечений. Любимые занятия. Что я не умею</w:t>
            </w:r>
          </w:p>
          <w:p w:rsidR="00071B62" w:rsidRDefault="00071B62" w:rsidP="00071B62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71B62" w:rsidRDefault="00071B62" w:rsidP="00071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62" w:rsidRDefault="00071B62" w:rsidP="00071B62">
            <w:pPr>
              <w:spacing w:after="0"/>
            </w:pPr>
          </w:p>
        </w:tc>
      </w:tr>
      <w:tr w:rsidR="008A6852" w:rsidTr="008A685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8A685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8A6852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моих увлечений. Любимые занятия. Проект.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8A6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2" w:rsidRDefault="008A6852" w:rsidP="008A6852">
            <w:pPr>
              <w:spacing w:after="0"/>
            </w:pPr>
          </w:p>
        </w:tc>
      </w:tr>
      <w:tr w:rsidR="008A6852" w:rsidTr="008A685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8A685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8A6852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моих увлечений. Любимые занятия. Закрепление</w:t>
            </w:r>
          </w:p>
          <w:p w:rsidR="008A6852" w:rsidRDefault="008A6852" w:rsidP="008A6852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языкового материала.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8A6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2" w:rsidRDefault="008A6852" w:rsidP="008A6852">
            <w:pPr>
              <w:spacing w:after="0"/>
            </w:pPr>
          </w:p>
        </w:tc>
      </w:tr>
      <w:tr w:rsidR="008A6852" w:rsidTr="008A6852">
        <w:trPr>
          <w:trHeight w:val="78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8A685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8A6852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моих увлечений. Любимые занятия».Что я могу.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8A6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2" w:rsidRDefault="008A6852" w:rsidP="008A6852">
            <w:pPr>
              <w:spacing w:after="0"/>
            </w:pPr>
          </w:p>
        </w:tc>
      </w:tr>
      <w:tr w:rsidR="008A6852" w:rsidTr="008A685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8A685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8A6852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моих увлечений. Мой питомец.  Описание своего</w:t>
            </w:r>
          </w:p>
          <w:p w:rsidR="008A6852" w:rsidRDefault="008A6852" w:rsidP="008A6852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питомца.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8A6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2" w:rsidRDefault="008A6852" w:rsidP="008A6852">
            <w:pPr>
              <w:spacing w:after="0"/>
            </w:pPr>
          </w:p>
        </w:tc>
      </w:tr>
      <w:tr w:rsidR="008A6852" w:rsidTr="008A685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8A685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8A6852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моих увлечений. Мой питомец. Питомцы в России.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8A6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2" w:rsidRDefault="008A6852" w:rsidP="008A6852">
            <w:pPr>
              <w:spacing w:after="0"/>
            </w:pPr>
          </w:p>
        </w:tc>
      </w:tr>
      <w:tr w:rsidR="008A6852" w:rsidTr="008A685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8A685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8A6852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моих увлечений. Выходной день. В цирке.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8A6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2" w:rsidRDefault="008A6852" w:rsidP="008A6852">
            <w:pPr>
              <w:spacing w:after="0"/>
            </w:pPr>
          </w:p>
        </w:tc>
      </w:tr>
      <w:tr w:rsidR="008A6852" w:rsidTr="008A685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8A685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8A6852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моих увлечений. Выходной день.  Цирковое</w:t>
            </w:r>
          </w:p>
          <w:p w:rsidR="008A6852" w:rsidRDefault="008A6852" w:rsidP="008A6852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8A6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2" w:rsidRDefault="008A6852" w:rsidP="008A6852">
            <w:pPr>
              <w:spacing w:after="0"/>
            </w:pPr>
          </w:p>
        </w:tc>
      </w:tr>
      <w:tr w:rsidR="008A6852" w:rsidTr="008A6852">
        <w:trPr>
          <w:trHeight w:val="45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8A685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8A6852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моих увлечений. Любимый цвет, игрушка. Мои</w:t>
            </w:r>
          </w:p>
          <w:p w:rsidR="008A6852" w:rsidRDefault="008A6852" w:rsidP="008A6852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8A6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2" w:rsidRDefault="008A6852" w:rsidP="008A6852">
            <w:pPr>
              <w:spacing w:after="0"/>
            </w:pPr>
          </w:p>
        </w:tc>
      </w:tr>
      <w:tr w:rsidR="008A6852" w:rsidTr="008A685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8A685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8A6852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моих увлечений. Любимый цвет, игрушка. Где</w:t>
            </w:r>
          </w:p>
          <w:p w:rsidR="008A6852" w:rsidRDefault="008A6852" w:rsidP="008A6852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находятся игрушки.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8A6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2" w:rsidRDefault="008A6852" w:rsidP="008A6852">
            <w:pPr>
              <w:spacing w:after="0"/>
            </w:pPr>
          </w:p>
        </w:tc>
      </w:tr>
      <w:tr w:rsidR="008A6852" w:rsidTr="008A685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8A685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8A6852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моих увлечений. Любимый цвет, игрушка. Описание игрушки.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8A6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2" w:rsidRDefault="008A6852" w:rsidP="008A6852">
            <w:pPr>
              <w:spacing w:after="0"/>
            </w:pPr>
          </w:p>
        </w:tc>
      </w:tr>
      <w:tr w:rsidR="008A6852" w:rsidTr="008A685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8A685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8A6852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моих увлечений. Любимый цвет, игрушка. В моей</w:t>
            </w:r>
          </w:p>
          <w:p w:rsidR="008A6852" w:rsidRDefault="008A6852" w:rsidP="008A6852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коробке с игрушками.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8A6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2" w:rsidRDefault="008A6852" w:rsidP="008A6852">
            <w:pPr>
              <w:spacing w:after="0"/>
            </w:pPr>
          </w:p>
        </w:tc>
      </w:tr>
      <w:tr w:rsidR="008A6852" w:rsidTr="008A685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8A685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8A6852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моих увлечений. Любимый цвет, игрушка. Чудесный Тедди.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8A6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2" w:rsidRDefault="008A6852" w:rsidP="008A6852">
            <w:pPr>
              <w:spacing w:after="0"/>
            </w:pPr>
          </w:p>
        </w:tc>
      </w:tr>
      <w:tr w:rsidR="008A6852" w:rsidTr="008A685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8A685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8A6852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моих увлечений. Любимый цвет,</w:t>
            </w:r>
          </w:p>
          <w:p w:rsidR="008A6852" w:rsidRDefault="008A6852" w:rsidP="008A6852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игрушка.  Описание внешности.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8A6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2" w:rsidRDefault="008A6852" w:rsidP="008A6852">
            <w:pPr>
              <w:spacing w:after="0"/>
            </w:pPr>
          </w:p>
        </w:tc>
      </w:tr>
      <w:tr w:rsidR="008A6852" w:rsidTr="008A685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8A685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8A6852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моих увлечений. Любимый цвет, игрушка. Моя</w:t>
            </w:r>
          </w:p>
          <w:p w:rsidR="008A6852" w:rsidRDefault="008A6852" w:rsidP="008A6852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любимая игрушка.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8A68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2" w:rsidRDefault="008A6852" w:rsidP="008A6852">
            <w:pPr>
              <w:spacing w:after="0"/>
            </w:pPr>
          </w:p>
        </w:tc>
      </w:tr>
      <w:tr w:rsidR="008A6852" w:rsidTr="008A685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6A401E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моих увлечений. Любимый цвет, игрушка.</w:t>
            </w:r>
          </w:p>
          <w:p w:rsidR="008A6852" w:rsidRDefault="008A6852" w:rsidP="006A401E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Традиционные игрушки России и Великобритании.</w:t>
            </w:r>
          </w:p>
          <w:p w:rsidR="008A6852" w:rsidRDefault="008A6852" w:rsidP="006A401E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6A401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2" w:rsidRDefault="008A6852" w:rsidP="006A401E">
            <w:pPr>
              <w:spacing w:after="0"/>
            </w:pPr>
          </w:p>
        </w:tc>
      </w:tr>
      <w:tr w:rsidR="008A6852" w:rsidTr="008A685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6A401E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вокруг меня. Моя школа. Весело в школе.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6A401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2" w:rsidRDefault="008A6852" w:rsidP="006A401E">
            <w:pPr>
              <w:spacing w:after="0"/>
            </w:pPr>
          </w:p>
        </w:tc>
      </w:tr>
      <w:tr w:rsidR="008A6852" w:rsidTr="008A685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6A401E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вокруг меня. Мои друзья. Каникулы.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6A401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2" w:rsidRDefault="008A6852" w:rsidP="006A401E">
            <w:pPr>
              <w:spacing w:after="0"/>
            </w:pPr>
          </w:p>
        </w:tc>
      </w:tr>
      <w:tr w:rsidR="008A6852" w:rsidTr="008A685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6A401E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вокруг меня. Мои друзья. Какую одежду мы</w:t>
            </w:r>
          </w:p>
          <w:p w:rsidR="008A6852" w:rsidRDefault="008A6852" w:rsidP="006A401E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носим.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6A401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2" w:rsidRDefault="008A6852" w:rsidP="006A401E">
            <w:pPr>
              <w:spacing w:after="0"/>
            </w:pPr>
          </w:p>
        </w:tc>
      </w:tr>
      <w:tr w:rsidR="008A6852" w:rsidTr="008A685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6A401E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вокруг меня. Мои друзья. В какую погоду мы</w:t>
            </w:r>
          </w:p>
          <w:p w:rsidR="008A6852" w:rsidRDefault="008A6852" w:rsidP="006A401E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гуляем.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6A401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2" w:rsidRDefault="008A6852" w:rsidP="006A401E">
            <w:pPr>
              <w:spacing w:after="0"/>
            </w:pPr>
          </w:p>
        </w:tc>
      </w:tr>
      <w:tr w:rsidR="008A6852" w:rsidTr="008A685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6A401E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вокруг меня. Мои друзья. Путешествие.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6A401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2" w:rsidRDefault="008A6852" w:rsidP="006A401E">
            <w:pPr>
              <w:spacing w:after="0"/>
            </w:pPr>
          </w:p>
        </w:tc>
      </w:tr>
      <w:tr w:rsidR="008A6852" w:rsidTr="008A685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6A401E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вокруг меня. Мои друзья. Мы на волшебном</w:t>
            </w:r>
          </w:p>
          <w:p w:rsidR="008A6852" w:rsidRDefault="008A6852" w:rsidP="006A401E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острове.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6A401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2" w:rsidRDefault="008A6852" w:rsidP="006A401E">
            <w:pPr>
              <w:spacing w:after="0"/>
            </w:pPr>
          </w:p>
        </w:tc>
      </w:tr>
      <w:tr w:rsidR="008A6852" w:rsidTr="008A685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6A401E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вокруг меня. Мои друзья. Путешествие.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6A401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2" w:rsidRDefault="008A6852" w:rsidP="006A401E">
            <w:pPr>
              <w:spacing w:after="0"/>
            </w:pPr>
          </w:p>
        </w:tc>
      </w:tr>
      <w:tr w:rsidR="008A6852" w:rsidTr="008A6852">
        <w:trPr>
          <w:trHeight w:val="347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6A401E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вокруг меня. Мои друзья. Проект.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6A401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2" w:rsidRDefault="008A6852" w:rsidP="006A401E">
            <w:pPr>
              <w:spacing w:after="0"/>
            </w:pPr>
          </w:p>
        </w:tc>
      </w:tr>
      <w:tr w:rsidR="008A6852" w:rsidTr="008A685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6A401E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«Мир вокруг». Это мы.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6A401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2" w:rsidRDefault="008A6852" w:rsidP="006A401E">
            <w:pPr>
              <w:spacing w:after="0"/>
            </w:pPr>
          </w:p>
        </w:tc>
      </w:tr>
      <w:tr w:rsidR="008A6852" w:rsidTr="008A685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6A401E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вокруг меня. Мои друзья. Закрепление языкового</w:t>
            </w:r>
          </w:p>
          <w:p w:rsidR="008A6852" w:rsidRDefault="008A6852" w:rsidP="006A401E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6A401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2" w:rsidRDefault="008A6852" w:rsidP="006A401E">
            <w:pPr>
              <w:spacing w:after="0"/>
            </w:pPr>
          </w:p>
        </w:tc>
      </w:tr>
      <w:tr w:rsidR="008A6852" w:rsidTr="008A685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6A401E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вокруг меня. Моя малая родина (город, село).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6A401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2" w:rsidRDefault="008A6852" w:rsidP="006A401E">
            <w:pPr>
              <w:spacing w:after="0"/>
            </w:pPr>
          </w:p>
        </w:tc>
      </w:tr>
      <w:tr w:rsidR="008A6852" w:rsidTr="008A685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6A401E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страна и страны изучаемого языка. Названия</w:t>
            </w:r>
          </w:p>
          <w:p w:rsidR="008A6852" w:rsidRDefault="008A6852" w:rsidP="006A401E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страны и стран изучаемого языка, их столиц.</w:t>
            </w:r>
          </w:p>
          <w:p w:rsidR="008A6852" w:rsidRDefault="008A6852" w:rsidP="006A401E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представление.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6A401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2" w:rsidRDefault="008A6852" w:rsidP="006A401E">
            <w:pPr>
              <w:spacing w:after="0"/>
            </w:pPr>
          </w:p>
        </w:tc>
      </w:tr>
      <w:tr w:rsidR="008A6852" w:rsidTr="008A685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6A401E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страна и страны изучаемого языка. Названия</w:t>
            </w:r>
          </w:p>
          <w:p w:rsidR="008A6852" w:rsidRDefault="008A6852" w:rsidP="006A401E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страны и стран изучаемого языка, их столиц.</w:t>
            </w:r>
          </w:p>
          <w:p w:rsidR="008A6852" w:rsidRDefault="008A6852" w:rsidP="006A4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Сады России и Британии.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6A401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2" w:rsidRDefault="008A6852" w:rsidP="006A401E">
            <w:pPr>
              <w:spacing w:after="0"/>
            </w:pPr>
          </w:p>
        </w:tc>
      </w:tr>
      <w:tr w:rsidR="008A6852" w:rsidTr="008A685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6A401E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страна и страны изучаемого языка. Названия</w:t>
            </w:r>
          </w:p>
          <w:p w:rsidR="008A6852" w:rsidRDefault="008A6852" w:rsidP="006A401E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страны и стран изучаемого языка, их столиц.</w:t>
            </w:r>
          </w:p>
          <w:p w:rsidR="008A6852" w:rsidRDefault="008A6852" w:rsidP="006A401E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Британии.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6A401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2" w:rsidRDefault="008A6852" w:rsidP="006A401E">
            <w:pPr>
              <w:spacing w:after="0"/>
            </w:pPr>
          </w:p>
        </w:tc>
      </w:tr>
      <w:tr w:rsidR="008A6852" w:rsidTr="008A685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6A401E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страна и страны изучаемого языка. Названия</w:t>
            </w:r>
          </w:p>
          <w:p w:rsidR="008A6852" w:rsidRDefault="008A6852" w:rsidP="006A401E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страны и стран изучаемого языка, их столиц.</w:t>
            </w:r>
          </w:p>
          <w:p w:rsidR="008A6852" w:rsidRDefault="008A6852" w:rsidP="006A401E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Корнуолл.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6852" w:rsidRDefault="008A6852" w:rsidP="006A401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2" w:rsidRDefault="008A6852" w:rsidP="006A401E">
            <w:pPr>
              <w:spacing w:after="0"/>
            </w:pPr>
          </w:p>
        </w:tc>
      </w:tr>
    </w:tbl>
    <w:p w:rsidR="00B401A9" w:rsidRDefault="006A401E">
      <w:r>
        <w:br w:type="page"/>
      </w:r>
    </w:p>
    <w:tbl>
      <w:tblPr>
        <w:tblStyle w:val="a8"/>
        <w:tblW w:w="928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3"/>
        <w:gridCol w:w="5955"/>
        <w:gridCol w:w="1276"/>
        <w:gridCol w:w="1127"/>
      </w:tblGrid>
      <w:tr w:rsidR="00B401A9" w:rsidTr="008A6852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страна и страны изучаемого языка. Названия</w:t>
            </w:r>
          </w:p>
          <w:p w:rsidR="00B401A9" w:rsidRDefault="006A401E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страны и стран изучаемого языка, их столиц.</w:t>
            </w:r>
          </w:p>
          <w:p w:rsidR="00B401A9" w:rsidRDefault="006A401E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детского фольклора. Литературные</w:t>
            </w:r>
          </w:p>
          <w:p w:rsidR="00B401A9" w:rsidRDefault="006A401E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персонажи детских книг. Сказка «Мышь городская и</w:t>
            </w:r>
          </w:p>
          <w:p w:rsidR="00B401A9" w:rsidRDefault="006A401E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мышь деревенская» часть 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B401A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B401A9">
            <w:pPr>
              <w:spacing w:after="0"/>
            </w:pPr>
          </w:p>
        </w:tc>
      </w:tr>
      <w:tr w:rsidR="00B401A9" w:rsidTr="008A6852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EA43D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EA43DC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страна и страны изучаемого языка. Названия</w:t>
            </w:r>
          </w:p>
          <w:p w:rsidR="00B401A9" w:rsidRDefault="00EA43DC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страны и стран изучаемого языка, их столиц.</w:t>
            </w:r>
          </w:p>
          <w:p w:rsidR="00B401A9" w:rsidRDefault="00EA43DC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детского фольклора. Литературные</w:t>
            </w:r>
          </w:p>
          <w:p w:rsidR="00B401A9" w:rsidRDefault="00EA43DC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персонажи детских книг. Сказка «Мышь городская и</w:t>
            </w:r>
          </w:p>
          <w:p w:rsidR="00B401A9" w:rsidRDefault="00EA43DC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мышь деревенская» часть 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B401A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B401A9">
            <w:pPr>
              <w:spacing w:after="0"/>
            </w:pPr>
          </w:p>
        </w:tc>
      </w:tr>
      <w:tr w:rsidR="00B401A9" w:rsidTr="008A6852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EA43D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EA43DC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страна и страны изучаемого языка. Названия</w:t>
            </w:r>
          </w:p>
          <w:p w:rsidR="00B401A9" w:rsidRDefault="00EA43DC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страны и стран изучаемого языка, их столиц.</w:t>
            </w:r>
          </w:p>
          <w:p w:rsidR="00B401A9" w:rsidRDefault="00EA43DC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детского фольклора. Литературные</w:t>
            </w:r>
          </w:p>
          <w:p w:rsidR="00B401A9" w:rsidRDefault="00EA43DC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персонажи детских книг. Сказка «Мышь городская и</w:t>
            </w:r>
          </w:p>
          <w:p w:rsidR="00B401A9" w:rsidRDefault="00EA43DC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мышь деревенская» часть 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B401A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B401A9">
            <w:pPr>
              <w:spacing w:after="0"/>
            </w:pPr>
          </w:p>
        </w:tc>
      </w:tr>
      <w:tr w:rsidR="00B401A9" w:rsidTr="008A6852">
        <w:trPr>
          <w:trHeight w:val="1099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EA43D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EA43DC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страна и страны изучаемого языка. Названия</w:t>
            </w:r>
          </w:p>
          <w:p w:rsidR="00B401A9" w:rsidRDefault="00EA43DC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страны и стран изучаемого языка, их столиц.</w:t>
            </w:r>
          </w:p>
          <w:p w:rsidR="00B401A9" w:rsidRDefault="00EA43DC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детского фольклора. Литературные</w:t>
            </w:r>
          </w:p>
          <w:p w:rsidR="00B401A9" w:rsidRDefault="00EA43DC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персонажи детских книг. Сказка «Мышь городская и</w:t>
            </w:r>
          </w:p>
          <w:p w:rsidR="00B401A9" w:rsidRDefault="00EA43DC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мышь деревенская» часть 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B401A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B401A9">
            <w:pPr>
              <w:spacing w:after="0"/>
            </w:pPr>
          </w:p>
        </w:tc>
      </w:tr>
      <w:tr w:rsidR="00B401A9" w:rsidTr="008A6852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EA43D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EA43DC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страна и страны изучаемого языка. Названия</w:t>
            </w:r>
          </w:p>
          <w:p w:rsidR="00B401A9" w:rsidRDefault="00EA43DC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страны и стран изучаемого языка, их столиц.</w:t>
            </w:r>
          </w:p>
          <w:p w:rsidR="00B401A9" w:rsidRDefault="00EA43DC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детского фольклора. Литературные</w:t>
            </w:r>
          </w:p>
          <w:p w:rsidR="00B401A9" w:rsidRDefault="00EA43DC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персонажи детских книг. Сказка «Мышь городская и</w:t>
            </w:r>
          </w:p>
          <w:p w:rsidR="00B401A9" w:rsidRDefault="00EA43DC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мышь деревенская» часть 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Pr="00071B62" w:rsidRDefault="00B401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B401A9">
            <w:pPr>
              <w:spacing w:after="0"/>
            </w:pPr>
          </w:p>
        </w:tc>
      </w:tr>
      <w:tr w:rsidR="00B401A9" w:rsidTr="008A6852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EA43D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EA43DC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 родной страны и стран изучаемого языка.</w:t>
            </w:r>
          </w:p>
          <w:p w:rsidR="00B401A9" w:rsidRDefault="00EA43DC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(Новый год, Рождество). Праздники в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Pr="00071B62" w:rsidRDefault="00B401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B401A9">
            <w:pPr>
              <w:spacing w:after="0"/>
            </w:pPr>
          </w:p>
        </w:tc>
      </w:tr>
      <w:tr w:rsidR="00B401A9" w:rsidTr="008A6852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EA43D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EA43DC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аттестация. Контрольная работа 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Pr="00071B62" w:rsidRDefault="00B401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B401A9">
            <w:pPr>
              <w:spacing w:after="0"/>
            </w:pPr>
          </w:p>
        </w:tc>
      </w:tr>
      <w:tr w:rsidR="00B401A9" w:rsidTr="008A6852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EA43D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EA43DC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 родной страны и стран изучаемого языка</w:t>
            </w:r>
          </w:p>
          <w:p w:rsidR="00B401A9" w:rsidRDefault="00EA43DC">
            <w:pPr>
              <w:spacing w:after="0" w:line="240" w:lineRule="auto"/>
              <w:ind w:left="-11704" w:firstLine="1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(Новый год, Рождество). Праздники в Британии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Pr="00071B62" w:rsidRDefault="00B401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B401A9">
            <w:pPr>
              <w:spacing w:after="0"/>
            </w:pPr>
          </w:p>
        </w:tc>
      </w:tr>
      <w:tr w:rsidR="00B401A9" w:rsidTr="008A6852">
        <w:tc>
          <w:tcPr>
            <w:tcW w:w="6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3znysh7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6A40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401A9" w:rsidRDefault="00B401A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401A9" w:rsidRDefault="00B401A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B401A9" w:rsidRDefault="00B401A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B401A9" w:rsidRDefault="006A4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УЧЕБНО-МЕТОДИЧЕСКОЕ ОБЕСПЕЧЕНИЕ ОБРАЗОВАТЕЛЬНОГО ПРОЦЕССА </w:t>
      </w:r>
    </w:p>
    <w:p w:rsidR="00B401A9" w:rsidRDefault="006A40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ОБЯЗАТЕЛЬНЫЕ УЧЕБНЫЕ МАТЕРИАЛЫ ДЛЯ УЧЕНИКА</w:t>
      </w:r>
    </w:p>
    <w:p w:rsidR="00B401A9" w:rsidRDefault="006A40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Английский язык (в 2 частях), 2 класс/Быкова Н.И., Дули Д., Поспелова М.Д. и другие, Акционерное общество «Издательство «Просвещение»;</w:t>
      </w:r>
    </w:p>
    <w:p w:rsidR="00B401A9" w:rsidRDefault="006A40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Введите свой вариант:</w:t>
      </w:r>
    </w:p>
    <w:p w:rsidR="00B401A9" w:rsidRDefault="006A40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МЕТОДИЧЕСКИЕ МАТЕРИАЛЫ ДЛЯ УЧИТЕЛЯ</w:t>
      </w:r>
    </w:p>
    <w:p w:rsidR="00B401A9" w:rsidRDefault="006A40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Английский язык (в 2 частях), 2 класс/Быкова Н.И., Дули Д., Поспелова М.Д. и другие, Акционерное общество «Издательство «Просвещение»</w:t>
      </w:r>
    </w:p>
    <w:p w:rsidR="00B401A9" w:rsidRDefault="006A40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B401A9" w:rsidRDefault="006A40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https://resh.edu.ru/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https://uchebnik.mos.ru/main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https://skysmart.ru/</w:t>
      </w:r>
    </w:p>
    <w:p w:rsidR="00B401A9" w:rsidRDefault="00B401A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1A9" w:rsidRDefault="00B401A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1A9" w:rsidRDefault="006A401E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B401A9" w:rsidRDefault="006A401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ФОРМЫ УЧЁТА РАБОЧЕЙ ПРОГРАММЫ ВОСПИТАНИЯ</w:t>
      </w:r>
    </w:p>
    <w:p w:rsidR="00B401A9" w:rsidRDefault="006A401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В РАБОЧЕЙ ПРОГРАММЕ ПО АНГЛИЙСКОМУ ЯЗЫКУ</w:t>
      </w:r>
    </w:p>
    <w:p w:rsidR="00B401A9" w:rsidRDefault="006A40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воспитания МОАУ «СОШ №12» реализуется в том числе и через  использование воспитательного потенциала уроков английский язык. Эта работа осуществляется следующими способами: </w:t>
      </w:r>
    </w:p>
    <w:p w:rsidR="00B401A9" w:rsidRDefault="006A401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 (обучающимися), принципы учебной дисциплины и самоорганизации.</w:t>
      </w:r>
    </w:p>
    <w:p w:rsidR="00B401A9" w:rsidRDefault="006A401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Привлечение внимания обучающихся к ценностному аспекту изучаемых на  уроках предметов, явлений, событий через: </w:t>
      </w:r>
    </w:p>
    <w:p w:rsidR="00B401A9" w:rsidRDefault="006A40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демонстрацию обучающимся примеров ответственного, гражданского  поведения, проявления человеколюбия и добросердечности</w:t>
      </w:r>
    </w:p>
    <w:p w:rsidR="00B401A9" w:rsidRDefault="006A4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обращение внимания на нравственные аспекты научных открытий, которые  изучаются в данный момент на уроке; на ярких деятелей культуры, ученых, политиков,  связанных с изучаемыми в данный момент темами, на тот вклад, который они внесли в  развитие нашей страны и мира, на достойные подражания примеры их жизни, на  мотивы их поступков;</w:t>
      </w:r>
    </w:p>
    <w:p w:rsidR="00B401A9" w:rsidRDefault="006A4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 использование на уроках информации, затрагивающей важные социальные,  нравственные, этические вопросы .</w:t>
      </w:r>
    </w:p>
    <w:p w:rsidR="00B401A9" w:rsidRDefault="006A401E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воспитательных возможностей содержания учебного предмета  для формирования у обучающихся российских традиционных духовно-нравственных и  социокультурных ценностей через подбор соответствующих текстов для чтения, проблемных ситуаций для обсуждения в классе.</w:t>
      </w:r>
    </w:p>
    <w:p w:rsidR="00B401A9" w:rsidRDefault="006A401E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Инициирование обсуждений, высказываний своего мнения, выработки своего  личностного отношения к изучаемым событиям, лицам.</w:t>
      </w:r>
    </w:p>
    <w:p w:rsidR="00B401A9" w:rsidRDefault="006A401E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Включение в урок игровых процедур, которые помогают поддержать мотивацию  обучающихся к получению знаний, налаживанию позитивных межличностных  отношений в классе, помогают установлению доброжелательной атмосферы во время урока. </w:t>
      </w:r>
    </w:p>
    <w:p w:rsidR="00B401A9" w:rsidRDefault="006A401E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Применение на уроке интерактивных форм работы, стимулирующих  познавательную мотивацию обучающихся. </w:t>
      </w:r>
    </w:p>
    <w:p w:rsidR="00B401A9" w:rsidRDefault="006A401E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Применение групповой работы или работы в парах, которые способствуют  развитию навыков командной работы и взаимодействию с другими обучающимися. </w:t>
      </w:r>
    </w:p>
    <w:p w:rsidR="00B401A9" w:rsidRDefault="006A401E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и использование на уроках методов, методик, оказывающих  воспитательное воздействие на личность в соответствии с воспитательным идеалом,  целью и задачами воспитания.</w:t>
      </w:r>
    </w:p>
    <w:p w:rsidR="00B401A9" w:rsidRDefault="006A401E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Инициирование и поддержка исследовательской деятельности школьников в  форме включение в урок различных исследовательских заданий, что дает возможность  обучающимся приобрести навыки самостоятельного решения теоретической 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 своей точки зрения.</w:t>
      </w:r>
    </w:p>
    <w:p w:rsidR="00B401A9" w:rsidRDefault="006A401E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уважительных, доверительных, неформальных отношений между  учителем и учениками, создание на уроках эмоционально-комфортной среды.</w:t>
      </w:r>
    </w:p>
    <w:p w:rsidR="00B401A9" w:rsidRDefault="00B401A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1A9" w:rsidRDefault="00B401A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1A9" w:rsidRDefault="00B401A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1A9" w:rsidRDefault="00B401A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1A9" w:rsidRDefault="00B401A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1A9" w:rsidRDefault="00B401A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1A9" w:rsidRDefault="00B401A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1A9" w:rsidRDefault="00B401A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1A9" w:rsidRDefault="00B401A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1A9" w:rsidRDefault="00B401A9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B401A9" w:rsidSect="009E2DD4">
      <w:pgSz w:w="11906" w:h="16838"/>
      <w:pgMar w:top="1134" w:right="1133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41A" w:rsidRDefault="00FF541A" w:rsidP="006A401E">
      <w:pPr>
        <w:spacing w:after="0" w:line="240" w:lineRule="auto"/>
      </w:pPr>
      <w:r>
        <w:separator/>
      </w:r>
    </w:p>
  </w:endnote>
  <w:endnote w:type="continuationSeparator" w:id="0">
    <w:p w:rsidR="00FF541A" w:rsidRDefault="00FF541A" w:rsidP="006A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41A" w:rsidRDefault="00FF541A" w:rsidP="006A401E">
      <w:pPr>
        <w:spacing w:after="0" w:line="240" w:lineRule="auto"/>
      </w:pPr>
      <w:r>
        <w:separator/>
      </w:r>
    </w:p>
  </w:footnote>
  <w:footnote w:type="continuationSeparator" w:id="0">
    <w:p w:rsidR="00FF541A" w:rsidRDefault="00FF541A" w:rsidP="006A4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22B"/>
    <w:multiLevelType w:val="multilevel"/>
    <w:tmpl w:val="3B6287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93E4DF0"/>
    <w:multiLevelType w:val="multilevel"/>
    <w:tmpl w:val="64466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9566834"/>
    <w:multiLevelType w:val="multilevel"/>
    <w:tmpl w:val="B2F61B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CBE135E"/>
    <w:multiLevelType w:val="multilevel"/>
    <w:tmpl w:val="62D85D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0FF3B61"/>
    <w:multiLevelType w:val="multilevel"/>
    <w:tmpl w:val="4DB8FA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3304FE2"/>
    <w:multiLevelType w:val="multilevel"/>
    <w:tmpl w:val="CF7E9B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E986866"/>
    <w:multiLevelType w:val="multilevel"/>
    <w:tmpl w:val="B39E5D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1FBA5DA6"/>
    <w:multiLevelType w:val="multilevel"/>
    <w:tmpl w:val="04743D9E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0D6776A"/>
    <w:multiLevelType w:val="multilevel"/>
    <w:tmpl w:val="FA7035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217F2E1D"/>
    <w:multiLevelType w:val="multilevel"/>
    <w:tmpl w:val="8C424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229031EA"/>
    <w:multiLevelType w:val="multilevel"/>
    <w:tmpl w:val="56CC3946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4E22766"/>
    <w:multiLevelType w:val="multilevel"/>
    <w:tmpl w:val="66380A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24EE7F6D"/>
    <w:multiLevelType w:val="multilevel"/>
    <w:tmpl w:val="9A02EA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BE23A66"/>
    <w:multiLevelType w:val="multilevel"/>
    <w:tmpl w:val="1A8CB7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2FA33ACD"/>
    <w:multiLevelType w:val="multilevel"/>
    <w:tmpl w:val="06320E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317875C4"/>
    <w:multiLevelType w:val="multilevel"/>
    <w:tmpl w:val="87B25D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33BC74E2"/>
    <w:multiLevelType w:val="multilevel"/>
    <w:tmpl w:val="C298C2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376D1280"/>
    <w:multiLevelType w:val="multilevel"/>
    <w:tmpl w:val="F10E4B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37B12E70"/>
    <w:multiLevelType w:val="multilevel"/>
    <w:tmpl w:val="745A00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44DB4AD8"/>
    <w:multiLevelType w:val="multilevel"/>
    <w:tmpl w:val="E6EC9104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9D704B8"/>
    <w:multiLevelType w:val="multilevel"/>
    <w:tmpl w:val="78664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4D8475DB"/>
    <w:multiLevelType w:val="multilevel"/>
    <w:tmpl w:val="3D7ACE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4EE1625D"/>
    <w:multiLevelType w:val="multilevel"/>
    <w:tmpl w:val="AB38174E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8A574D9"/>
    <w:multiLevelType w:val="multilevel"/>
    <w:tmpl w:val="02BE9A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5BE1069B"/>
    <w:multiLevelType w:val="multilevel"/>
    <w:tmpl w:val="0AE68A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60E3342F"/>
    <w:multiLevelType w:val="multilevel"/>
    <w:tmpl w:val="3DE27CFC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2C020BB"/>
    <w:multiLevelType w:val="multilevel"/>
    <w:tmpl w:val="E1FE63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641D7D29"/>
    <w:multiLevelType w:val="multilevel"/>
    <w:tmpl w:val="AEDA6D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6BB8395F"/>
    <w:multiLevelType w:val="multilevel"/>
    <w:tmpl w:val="7C16EA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6D2F7218"/>
    <w:multiLevelType w:val="multilevel"/>
    <w:tmpl w:val="B87844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70343AB1"/>
    <w:multiLevelType w:val="multilevel"/>
    <w:tmpl w:val="D208F8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1" w15:restartNumberingAfterBreak="0">
    <w:nsid w:val="718B432D"/>
    <w:multiLevelType w:val="multilevel"/>
    <w:tmpl w:val="8E8866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747C0D88"/>
    <w:multiLevelType w:val="multilevel"/>
    <w:tmpl w:val="B740C2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3" w15:restartNumberingAfterBreak="0">
    <w:nsid w:val="784E13CE"/>
    <w:multiLevelType w:val="multilevel"/>
    <w:tmpl w:val="F68605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20"/>
  </w:num>
  <w:num w:numId="6">
    <w:abstractNumId w:val="1"/>
  </w:num>
  <w:num w:numId="7">
    <w:abstractNumId w:val="19"/>
  </w:num>
  <w:num w:numId="8">
    <w:abstractNumId w:val="27"/>
  </w:num>
  <w:num w:numId="9">
    <w:abstractNumId w:val="28"/>
  </w:num>
  <w:num w:numId="10">
    <w:abstractNumId w:val="25"/>
  </w:num>
  <w:num w:numId="11">
    <w:abstractNumId w:val="6"/>
  </w:num>
  <w:num w:numId="12">
    <w:abstractNumId w:val="24"/>
  </w:num>
  <w:num w:numId="13">
    <w:abstractNumId w:val="22"/>
  </w:num>
  <w:num w:numId="14">
    <w:abstractNumId w:val="18"/>
  </w:num>
  <w:num w:numId="15">
    <w:abstractNumId w:val="0"/>
  </w:num>
  <w:num w:numId="16">
    <w:abstractNumId w:val="3"/>
  </w:num>
  <w:num w:numId="17">
    <w:abstractNumId w:val="9"/>
  </w:num>
  <w:num w:numId="18">
    <w:abstractNumId w:val="33"/>
  </w:num>
  <w:num w:numId="19">
    <w:abstractNumId w:val="26"/>
  </w:num>
  <w:num w:numId="20">
    <w:abstractNumId w:val="23"/>
  </w:num>
  <w:num w:numId="21">
    <w:abstractNumId w:val="16"/>
  </w:num>
  <w:num w:numId="22">
    <w:abstractNumId w:val="21"/>
  </w:num>
  <w:num w:numId="23">
    <w:abstractNumId w:val="11"/>
  </w:num>
  <w:num w:numId="24">
    <w:abstractNumId w:val="29"/>
  </w:num>
  <w:num w:numId="25">
    <w:abstractNumId w:val="13"/>
  </w:num>
  <w:num w:numId="26">
    <w:abstractNumId w:val="15"/>
  </w:num>
  <w:num w:numId="27">
    <w:abstractNumId w:val="17"/>
  </w:num>
  <w:num w:numId="28">
    <w:abstractNumId w:val="8"/>
  </w:num>
  <w:num w:numId="29">
    <w:abstractNumId w:val="30"/>
  </w:num>
  <w:num w:numId="30">
    <w:abstractNumId w:val="14"/>
  </w:num>
  <w:num w:numId="31">
    <w:abstractNumId w:val="12"/>
  </w:num>
  <w:num w:numId="32">
    <w:abstractNumId w:val="2"/>
  </w:num>
  <w:num w:numId="33">
    <w:abstractNumId w:val="32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1A9"/>
    <w:rsid w:val="0002457D"/>
    <w:rsid w:val="00056697"/>
    <w:rsid w:val="00071B62"/>
    <w:rsid w:val="006A401E"/>
    <w:rsid w:val="0076256D"/>
    <w:rsid w:val="008A6852"/>
    <w:rsid w:val="009E2DD4"/>
    <w:rsid w:val="00B401A9"/>
    <w:rsid w:val="00C42030"/>
    <w:rsid w:val="00C65181"/>
    <w:rsid w:val="00D16370"/>
    <w:rsid w:val="00DD1B9E"/>
    <w:rsid w:val="00EA43DC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345F8"/>
  <w15:docId w15:val="{BBA82B3C-4CEC-4B90-804D-57455EB4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E2DD4"/>
  </w:style>
  <w:style w:type="paragraph" w:styleId="1">
    <w:name w:val="heading 1"/>
    <w:basedOn w:val="a"/>
    <w:next w:val="a"/>
    <w:rsid w:val="009E2DD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9E2DD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E2DD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E2DD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E2DD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E2DD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E2D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E2DD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9E2D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E2DD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9E2DD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9E2DD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9E2DD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header"/>
    <w:basedOn w:val="a"/>
    <w:link w:val="aa"/>
    <w:uiPriority w:val="99"/>
    <w:unhideWhenUsed/>
    <w:rsid w:val="006A4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A401E"/>
  </w:style>
  <w:style w:type="paragraph" w:styleId="ab">
    <w:name w:val="footer"/>
    <w:basedOn w:val="a"/>
    <w:link w:val="ac"/>
    <w:uiPriority w:val="99"/>
    <w:unhideWhenUsed/>
    <w:rsid w:val="006A4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A4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6015</Words>
  <Characters>34287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НикифороваНН</cp:lastModifiedBy>
  <cp:revision>6</cp:revision>
  <dcterms:created xsi:type="dcterms:W3CDTF">2023-09-14T17:45:00Z</dcterms:created>
  <dcterms:modified xsi:type="dcterms:W3CDTF">2024-11-14T09:18:00Z</dcterms:modified>
</cp:coreProperties>
</file>